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48CA53" w14:textId="77777777" w:rsidR="00664F86" w:rsidRPr="00DD5369" w:rsidRDefault="00772DE4" w:rsidP="004F0420">
      <w:pPr>
        <w:tabs>
          <w:tab w:val="right" w:pos="9648"/>
        </w:tabs>
        <w:rPr>
          <w:rFonts w:ascii="Times New Roman" w:hAnsi="Times New Roman" w:cs="Times New Roman"/>
          <w:sz w:val="28"/>
          <w:szCs w:val="28"/>
          <w:u w:val="single"/>
        </w:rPr>
      </w:pPr>
      <w:r>
        <w:rPr>
          <w:rFonts w:ascii="Times New Roman" w:hAnsi="Times New Roman" w:cs="Times New Roman"/>
          <w:b/>
          <w:sz w:val="28"/>
          <w:szCs w:val="28"/>
          <w:u w:val="single"/>
        </w:rPr>
        <w:t>The Image of the Journalist in Popular Culture</w:t>
      </w:r>
    </w:p>
    <w:p w14:paraId="468684A7" w14:textId="70866C12" w:rsidR="004F0420" w:rsidRPr="004F0420" w:rsidRDefault="004F0420" w:rsidP="00664F86">
      <w:pPr>
        <w:pStyle w:val="NoSpacing"/>
        <w:rPr>
          <w:rFonts w:ascii="Times New Roman" w:hAnsi="Times New Roman" w:cs="Times New Roman"/>
          <w:i/>
        </w:rPr>
      </w:pPr>
      <w:r w:rsidRPr="004F0420">
        <w:rPr>
          <w:rFonts w:ascii="Times New Roman" w:hAnsi="Times New Roman" w:cs="Times New Roman"/>
          <w:i/>
        </w:rPr>
        <w:t>AM</w:t>
      </w:r>
      <w:r w:rsidR="00847DED">
        <w:rPr>
          <w:rFonts w:ascii="Times New Roman" w:hAnsi="Times New Roman" w:cs="Times New Roman"/>
          <w:i/>
        </w:rPr>
        <w:t>ST 3018</w:t>
      </w:r>
      <w:r w:rsidR="008F73D5">
        <w:rPr>
          <w:rFonts w:ascii="Times New Roman" w:hAnsi="Times New Roman" w:cs="Times New Roman"/>
          <w:i/>
        </w:rPr>
        <w:t>9</w:t>
      </w:r>
      <w:r w:rsidR="00847DED">
        <w:rPr>
          <w:rFonts w:ascii="Times New Roman" w:hAnsi="Times New Roman" w:cs="Times New Roman"/>
          <w:i/>
        </w:rPr>
        <w:t>, JED 301</w:t>
      </w:r>
      <w:r w:rsidR="008A13AF">
        <w:rPr>
          <w:rFonts w:ascii="Times New Roman" w:hAnsi="Times New Roman" w:cs="Times New Roman"/>
          <w:i/>
        </w:rPr>
        <w:t>8</w:t>
      </w:r>
      <w:r w:rsidR="00847DED">
        <w:rPr>
          <w:rFonts w:ascii="Times New Roman" w:hAnsi="Times New Roman" w:cs="Times New Roman"/>
          <w:i/>
        </w:rPr>
        <w:t>9</w:t>
      </w:r>
    </w:p>
    <w:p w14:paraId="319BE4D8" w14:textId="77777777" w:rsidR="00664F86" w:rsidRPr="00725D01" w:rsidRDefault="00664F86" w:rsidP="00664F86">
      <w:pPr>
        <w:pStyle w:val="NoSpacing"/>
        <w:rPr>
          <w:rStyle w:val="Emphasis"/>
          <w:rFonts w:ascii="Times New Roman" w:hAnsi="Times New Roman" w:cs="Times New Roman"/>
        </w:rPr>
      </w:pPr>
      <w:r>
        <w:rPr>
          <w:rStyle w:val="Emphasis"/>
          <w:rFonts w:ascii="Times New Roman" w:hAnsi="Times New Roman" w:cs="Times New Roman"/>
        </w:rPr>
        <w:t>Tuesday</w:t>
      </w:r>
      <w:r w:rsidRPr="00725D01">
        <w:rPr>
          <w:rStyle w:val="Emphasis"/>
          <w:rFonts w:ascii="Times New Roman" w:hAnsi="Times New Roman" w:cs="Times New Roman"/>
        </w:rPr>
        <w:t xml:space="preserve"> &amp; </w:t>
      </w:r>
      <w:r>
        <w:rPr>
          <w:rStyle w:val="Emphasis"/>
          <w:rFonts w:ascii="Times New Roman" w:hAnsi="Times New Roman" w:cs="Times New Roman"/>
        </w:rPr>
        <w:t>Thursday</w:t>
      </w:r>
      <w:r w:rsidRPr="00725D01">
        <w:rPr>
          <w:rStyle w:val="Emphasis"/>
          <w:rFonts w:ascii="Times New Roman" w:hAnsi="Times New Roman" w:cs="Times New Roman"/>
        </w:rPr>
        <w:t xml:space="preserve"> </w:t>
      </w:r>
      <w:r w:rsidR="00377E2A">
        <w:rPr>
          <w:rStyle w:val="Emphasis"/>
          <w:rFonts w:ascii="Times New Roman" w:hAnsi="Times New Roman" w:cs="Times New Roman"/>
        </w:rPr>
        <w:t>500-615</w:t>
      </w:r>
      <w:r>
        <w:rPr>
          <w:rStyle w:val="Emphasis"/>
          <w:rFonts w:ascii="Times New Roman" w:hAnsi="Times New Roman" w:cs="Times New Roman"/>
        </w:rPr>
        <w:t>pm</w:t>
      </w:r>
    </w:p>
    <w:p w14:paraId="54068D1C" w14:textId="290FBD06" w:rsidR="00BD5910" w:rsidRPr="00332BE5" w:rsidRDefault="00664F86" w:rsidP="00BD5910">
      <w:pPr>
        <w:pStyle w:val="NoSpacing"/>
        <w:rPr>
          <w:rStyle w:val="Emphasis"/>
          <w:rFonts w:ascii="Times New Roman" w:hAnsi="Times New Roman" w:cs="Times New Roman"/>
          <w:i w:val="0"/>
          <w:sz w:val="24"/>
          <w:szCs w:val="24"/>
        </w:rPr>
      </w:pPr>
      <w:r>
        <w:rPr>
          <w:rStyle w:val="Emphasis"/>
          <w:rFonts w:ascii="Times New Roman" w:hAnsi="Times New Roman" w:cs="Times New Roman"/>
        </w:rPr>
        <w:t>DeBartolo Hall 24</w:t>
      </w:r>
      <w:r w:rsidR="008F73D5">
        <w:rPr>
          <w:rStyle w:val="Emphasis"/>
          <w:rFonts w:ascii="Times New Roman" w:hAnsi="Times New Roman" w:cs="Times New Roman"/>
        </w:rPr>
        <w:t>2</w:t>
      </w:r>
    </w:p>
    <w:p w14:paraId="1A603E58" w14:textId="77777777" w:rsidR="00664F86" w:rsidRDefault="00664F86" w:rsidP="00664F86">
      <w:pPr>
        <w:pStyle w:val="NoSpacing"/>
        <w:jc w:val="right"/>
        <w:rPr>
          <w:rFonts w:ascii="Times New Roman" w:hAnsi="Times New Roman" w:cs="Times New Roman"/>
        </w:rPr>
      </w:pPr>
      <w:r w:rsidRPr="00725D01">
        <w:rPr>
          <w:rFonts w:ascii="Times New Roman" w:hAnsi="Times New Roman" w:cs="Times New Roman"/>
        </w:rPr>
        <w:t>Professor: Josh Roiland</w:t>
      </w:r>
    </w:p>
    <w:p w14:paraId="79448145" w14:textId="77777777" w:rsidR="00664F86" w:rsidRPr="00725D01" w:rsidRDefault="00664F86" w:rsidP="00664F86">
      <w:pPr>
        <w:pStyle w:val="NoSpacing"/>
        <w:jc w:val="right"/>
        <w:rPr>
          <w:rFonts w:ascii="Times New Roman" w:hAnsi="Times New Roman" w:cs="Times New Roman"/>
        </w:rPr>
      </w:pPr>
      <w:r>
        <w:rPr>
          <w:rFonts w:ascii="Times New Roman" w:hAnsi="Times New Roman" w:cs="Times New Roman"/>
        </w:rPr>
        <w:t>Office: Flanner Hall 1038</w:t>
      </w:r>
    </w:p>
    <w:p w14:paraId="542022F6" w14:textId="77777777" w:rsidR="00664F86" w:rsidRPr="00725D01" w:rsidRDefault="00664F86" w:rsidP="00664F86">
      <w:pPr>
        <w:jc w:val="right"/>
        <w:rPr>
          <w:rFonts w:ascii="Times New Roman" w:hAnsi="Times New Roman" w:cs="Times New Roman"/>
        </w:rPr>
      </w:pPr>
      <w:r w:rsidRPr="00725D01">
        <w:rPr>
          <w:rFonts w:ascii="Times New Roman" w:hAnsi="Times New Roman" w:cs="Times New Roman"/>
        </w:rPr>
        <w:t xml:space="preserve">Email: </w:t>
      </w:r>
      <w:hyperlink r:id="rId8" w:history="1">
        <w:r w:rsidRPr="00E50D6D">
          <w:rPr>
            <w:rStyle w:val="Hyperlink"/>
            <w:rFonts w:ascii="Times New Roman" w:hAnsi="Times New Roman" w:cs="Times New Roman"/>
            <w:color w:val="auto"/>
            <w:u w:val="none"/>
          </w:rPr>
          <w:t>jroiland@nd.edu</w:t>
        </w:r>
      </w:hyperlink>
    </w:p>
    <w:p w14:paraId="6FEA0A9C" w14:textId="77777777" w:rsidR="00664F86" w:rsidRDefault="00664F86" w:rsidP="00664F86">
      <w:pPr>
        <w:jc w:val="right"/>
        <w:rPr>
          <w:rFonts w:ascii="Times New Roman" w:hAnsi="Times New Roman" w:cs="Times New Roman"/>
        </w:rPr>
      </w:pPr>
      <w:r w:rsidRPr="00725D01">
        <w:rPr>
          <w:rFonts w:ascii="Times New Roman" w:hAnsi="Times New Roman" w:cs="Times New Roman"/>
        </w:rPr>
        <w:t xml:space="preserve">Phone: </w:t>
      </w:r>
      <w:r>
        <w:rPr>
          <w:rFonts w:ascii="Times New Roman" w:hAnsi="Times New Roman" w:cs="Times New Roman"/>
        </w:rPr>
        <w:t>574-631-2599 (office)</w:t>
      </w:r>
    </w:p>
    <w:p w14:paraId="00A5FB50" w14:textId="77777777" w:rsidR="00664F86" w:rsidRPr="00725D01" w:rsidRDefault="00664F86" w:rsidP="00664F86">
      <w:pPr>
        <w:jc w:val="right"/>
        <w:rPr>
          <w:rFonts w:ascii="Times New Roman" w:hAnsi="Times New Roman" w:cs="Times New Roman"/>
        </w:rPr>
      </w:pPr>
      <w:r w:rsidRPr="00725D01">
        <w:rPr>
          <w:rFonts w:ascii="Times New Roman" w:hAnsi="Times New Roman" w:cs="Times New Roman"/>
        </w:rPr>
        <w:t>314-550-9156</w:t>
      </w:r>
      <w:r>
        <w:rPr>
          <w:rFonts w:ascii="Times New Roman" w:hAnsi="Times New Roman" w:cs="Times New Roman"/>
        </w:rPr>
        <w:t xml:space="preserve">    (cell)</w:t>
      </w:r>
    </w:p>
    <w:p w14:paraId="7AA6CA41" w14:textId="71FAA264" w:rsidR="00664F86" w:rsidRPr="00725D01" w:rsidRDefault="00664F86" w:rsidP="00664F86">
      <w:pPr>
        <w:jc w:val="right"/>
        <w:rPr>
          <w:rFonts w:ascii="Times New Roman" w:hAnsi="Times New Roman" w:cs="Times New Roman"/>
        </w:rPr>
      </w:pPr>
      <w:r w:rsidRPr="00725D01">
        <w:rPr>
          <w:rFonts w:ascii="Times New Roman" w:hAnsi="Times New Roman" w:cs="Times New Roman"/>
        </w:rPr>
        <w:t xml:space="preserve">Office Hours: </w:t>
      </w:r>
      <w:r w:rsidR="00612CD0">
        <w:rPr>
          <w:rFonts w:ascii="Times New Roman" w:hAnsi="Times New Roman" w:cs="Times New Roman"/>
        </w:rPr>
        <w:t>M &amp; T</w:t>
      </w:r>
      <w:r>
        <w:rPr>
          <w:rFonts w:ascii="Times New Roman" w:hAnsi="Times New Roman" w:cs="Times New Roman"/>
        </w:rPr>
        <w:t xml:space="preserve"> </w:t>
      </w:r>
      <w:r w:rsidR="008A13AF">
        <w:rPr>
          <w:rFonts w:ascii="Times New Roman" w:hAnsi="Times New Roman" w:cs="Times New Roman"/>
        </w:rPr>
        <w:t>1030am</w:t>
      </w:r>
      <w:r>
        <w:rPr>
          <w:rFonts w:ascii="Times New Roman" w:hAnsi="Times New Roman" w:cs="Times New Roman"/>
        </w:rPr>
        <w:t>-</w:t>
      </w:r>
      <w:r w:rsidR="008A13AF">
        <w:rPr>
          <w:rFonts w:ascii="Times New Roman" w:hAnsi="Times New Roman" w:cs="Times New Roman"/>
        </w:rPr>
        <w:t>1130am</w:t>
      </w:r>
    </w:p>
    <w:p w14:paraId="6BAA2788" w14:textId="77777777" w:rsidR="001961A8" w:rsidRPr="00332BE5" w:rsidRDefault="001961A8" w:rsidP="00F648EA">
      <w:pPr>
        <w:jc w:val="right"/>
        <w:rPr>
          <w:rFonts w:ascii="Times New Roman" w:hAnsi="Times New Roman" w:cs="Times New Roman"/>
          <w:b/>
        </w:rPr>
      </w:pPr>
    </w:p>
    <w:p w14:paraId="79BB84D0" w14:textId="77777777" w:rsidR="001961A8" w:rsidRPr="008F73D5" w:rsidRDefault="001961A8" w:rsidP="00D52023">
      <w:pPr>
        <w:jc w:val="center"/>
        <w:rPr>
          <w:rFonts w:ascii="Times New Roman" w:hAnsi="Times New Roman" w:cs="Times New Roman"/>
          <w:b/>
          <w:i/>
        </w:rPr>
      </w:pPr>
      <w:r w:rsidRPr="008F73D5">
        <w:rPr>
          <w:rFonts w:ascii="Times New Roman" w:hAnsi="Times New Roman" w:cs="Times New Roman"/>
          <w:b/>
          <w:i/>
        </w:rPr>
        <w:t>“</w:t>
      </w:r>
      <w:r w:rsidR="008F73D5" w:rsidRPr="008F73D5">
        <w:rPr>
          <w:rFonts w:ascii="Times New Roman" w:hAnsi="Times New Roman" w:cs="Times New Roman"/>
          <w:b/>
        </w:rPr>
        <w:t>That's the press, baby. The press! And there's nothing you can do about it. Nothing!</w:t>
      </w:r>
      <w:r w:rsidRPr="008F73D5">
        <w:rPr>
          <w:rFonts w:ascii="Times New Roman" w:hAnsi="Times New Roman" w:cs="Times New Roman"/>
          <w:b/>
          <w:i/>
        </w:rPr>
        <w:t>”</w:t>
      </w:r>
    </w:p>
    <w:p w14:paraId="29E31BDF" w14:textId="77777777" w:rsidR="001961A8" w:rsidRPr="008F73D5" w:rsidRDefault="001961A8" w:rsidP="00D52023">
      <w:pPr>
        <w:ind w:left="5760" w:firstLine="720"/>
        <w:jc w:val="center"/>
        <w:rPr>
          <w:rFonts w:ascii="Times New Roman" w:hAnsi="Times New Roman" w:cs="Times New Roman"/>
          <w:b/>
          <w:i/>
        </w:rPr>
      </w:pPr>
      <w:r w:rsidRPr="004A56A4">
        <w:rPr>
          <w:rFonts w:ascii="Times New Roman" w:hAnsi="Times New Roman" w:cs="Times New Roman"/>
          <w:b/>
        </w:rPr>
        <w:t>—</w:t>
      </w:r>
      <w:r w:rsidR="008F73D5">
        <w:rPr>
          <w:rFonts w:ascii="Times New Roman" w:hAnsi="Times New Roman" w:cs="Times New Roman"/>
          <w:b/>
        </w:rPr>
        <w:t>Ed Hu</w:t>
      </w:r>
      <w:bookmarkStart w:id="0" w:name="_GoBack"/>
      <w:bookmarkEnd w:id="0"/>
      <w:r w:rsidR="008F73D5">
        <w:rPr>
          <w:rFonts w:ascii="Times New Roman" w:hAnsi="Times New Roman" w:cs="Times New Roman"/>
          <w:b/>
        </w:rPr>
        <w:t>tcheson</w:t>
      </w:r>
      <w:r w:rsidR="00A40798">
        <w:rPr>
          <w:rFonts w:ascii="Times New Roman" w:hAnsi="Times New Roman" w:cs="Times New Roman"/>
          <w:b/>
        </w:rPr>
        <w:t xml:space="preserve">, </w:t>
      </w:r>
      <w:r w:rsidR="008F73D5">
        <w:rPr>
          <w:rFonts w:ascii="Times New Roman" w:hAnsi="Times New Roman" w:cs="Times New Roman"/>
          <w:b/>
          <w:i/>
        </w:rPr>
        <w:t>Deadline U.S.A.</w:t>
      </w:r>
    </w:p>
    <w:p w14:paraId="08B0FAAE" w14:textId="77777777" w:rsidR="001961A8" w:rsidRPr="00332BE5" w:rsidRDefault="001961A8" w:rsidP="00F648EA">
      <w:pPr>
        <w:jc w:val="right"/>
        <w:rPr>
          <w:rFonts w:ascii="Times New Roman" w:hAnsi="Times New Roman" w:cs="Times New Roman"/>
          <w:b/>
        </w:rPr>
      </w:pPr>
    </w:p>
    <w:p w14:paraId="088D8F53" w14:textId="77777777"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Course Description</w:t>
      </w:r>
    </w:p>
    <w:p w14:paraId="39C019C7" w14:textId="77777777" w:rsidR="00772DE4" w:rsidRDefault="00772DE4" w:rsidP="00772DE4">
      <w:pPr>
        <w:rPr>
          <w:rFonts w:ascii="Times New Roman" w:hAnsi="Times New Roman" w:cs="Times New Roman"/>
        </w:rPr>
      </w:pPr>
      <w:r>
        <w:rPr>
          <w:rFonts w:ascii="Times New Roman" w:hAnsi="Times New Roman" w:cs="Times New Roman"/>
        </w:rPr>
        <w:t xml:space="preserve">The profession of journalism has changed dramatically in the last 120 years.  So, too, have representations of journalists in popular culture.  From Clark Kent to Carl Bernstein, the relationship between real journalists and fictitious ones is an important area of study because the ways in which the public conceives of journalism influences the ways in which they encounter the news.  This class will investigate the image of the journalist in popular culture through several distinctive eras in the journalism history.  We will look at the muckraking and yellow journalism of the 1890s, the professionalization of journalism in the 1920s, the golden age of American journalism in the 1950s, the war correspondent during Vietnam, the investigative journalists in the Watergate Era, and the contemporary journalist in the Digital Age.  We will look at how these eras produced a variety of memorable journalistic types: the intrepid investigative reporter, the idealistic crusader, the hard-boiled cynic, the wash-up drunkard, and the adventurous war correspondent.  </w:t>
      </w:r>
    </w:p>
    <w:p w14:paraId="19A9AABB" w14:textId="77777777" w:rsidR="00CA15B6" w:rsidRDefault="00CA15B6" w:rsidP="00F648EA">
      <w:pPr>
        <w:rPr>
          <w:rFonts w:ascii="Times New Roman" w:hAnsi="Times New Roman" w:cs="Times New Roman"/>
        </w:rPr>
      </w:pPr>
    </w:p>
    <w:p w14:paraId="104BE57F" w14:textId="5882A6D0" w:rsidR="00347CC3" w:rsidRPr="00347CC3" w:rsidRDefault="00347CC3" w:rsidP="00F648EA">
      <w:pPr>
        <w:rPr>
          <w:rFonts w:ascii="Times New Roman" w:hAnsi="Times New Roman" w:cs="Times New Roman"/>
          <w:b/>
          <w:u w:val="single"/>
        </w:rPr>
      </w:pPr>
      <w:r w:rsidRPr="00347CC3">
        <w:rPr>
          <w:rFonts w:ascii="Times New Roman" w:hAnsi="Times New Roman" w:cs="Times New Roman"/>
          <w:b/>
          <w:u w:val="single"/>
        </w:rPr>
        <w:t>Film Viewing</w:t>
      </w:r>
    </w:p>
    <w:p w14:paraId="4AAFE21F" w14:textId="0E5AC225" w:rsidR="00347CC3" w:rsidRDefault="00347CC3" w:rsidP="00F648EA">
      <w:pPr>
        <w:rPr>
          <w:rFonts w:ascii="Times New Roman" w:hAnsi="Times New Roman" w:cs="Times New Roman"/>
        </w:rPr>
      </w:pPr>
      <w:r>
        <w:rPr>
          <w:rFonts w:ascii="Times New Roman" w:hAnsi="Times New Roman" w:cs="Times New Roman"/>
        </w:rPr>
        <w:t xml:space="preserve">We will watch a lot of films this semester.  Most weeks I have paired two films together to offer a comparative approach.  You must screen every </w:t>
      </w:r>
      <w:r w:rsidRPr="00347CC3">
        <w:rPr>
          <w:rFonts w:ascii="Times New Roman" w:hAnsi="Times New Roman" w:cs="Times New Roman"/>
          <w:i/>
        </w:rPr>
        <w:t>required</w:t>
      </w:r>
      <w:r>
        <w:rPr>
          <w:rFonts w:ascii="Times New Roman" w:hAnsi="Times New Roman" w:cs="Times New Roman"/>
        </w:rPr>
        <w:t xml:space="preserve"> film, and you are encouraged to watch the recommended films as well.  </w:t>
      </w:r>
      <w:r w:rsidRPr="00347CC3">
        <w:rPr>
          <w:rFonts w:ascii="Times New Roman" w:hAnsi="Times New Roman" w:cs="Times New Roman"/>
          <w:i/>
        </w:rPr>
        <w:t>All</w:t>
      </w:r>
      <w:r>
        <w:rPr>
          <w:rFonts w:ascii="Times New Roman" w:hAnsi="Times New Roman" w:cs="Times New Roman"/>
        </w:rPr>
        <w:t xml:space="preserve"> of the reading is required, and you </w:t>
      </w:r>
      <w:r w:rsidRPr="00347CC3">
        <w:rPr>
          <w:rFonts w:ascii="Times New Roman" w:hAnsi="Times New Roman" w:cs="Times New Roman"/>
          <w:u w:val="single"/>
        </w:rPr>
        <w:t>should not</w:t>
      </w:r>
      <w:r>
        <w:rPr>
          <w:rFonts w:ascii="Times New Roman" w:hAnsi="Times New Roman" w:cs="Times New Roman"/>
        </w:rPr>
        <w:t xml:space="preserve"> watch a recommended film at the cost of not doing the reading.  All screening and reading should be </w:t>
      </w:r>
      <w:r>
        <w:rPr>
          <w:rFonts w:ascii="Times New Roman" w:hAnsi="Times New Roman" w:cs="Times New Roman"/>
          <w:i/>
        </w:rPr>
        <w:t>completed</w:t>
      </w:r>
      <w:r>
        <w:rPr>
          <w:rFonts w:ascii="Times New Roman" w:hAnsi="Times New Roman" w:cs="Times New Roman"/>
        </w:rPr>
        <w:t xml:space="preserve"> by the day it appears on the syllabus; that is, if an assignment </w:t>
      </w:r>
      <w:r w:rsidR="00C17A8A">
        <w:rPr>
          <w:rFonts w:ascii="Times New Roman" w:hAnsi="Times New Roman" w:cs="Times New Roman"/>
        </w:rPr>
        <w:t>is listed on</w:t>
      </w:r>
      <w:r>
        <w:rPr>
          <w:rFonts w:ascii="Times New Roman" w:hAnsi="Times New Roman" w:cs="Times New Roman"/>
        </w:rPr>
        <w:t xml:space="preserve"> the date Thursday, January 17 then you need to come to class having completed the assignment </w:t>
      </w:r>
      <w:r w:rsidRPr="00C17A8A">
        <w:rPr>
          <w:rFonts w:ascii="Times New Roman" w:hAnsi="Times New Roman" w:cs="Times New Roman"/>
          <w:i/>
        </w:rPr>
        <w:t>by that day</w:t>
      </w:r>
      <w:r w:rsidR="00D52023">
        <w:rPr>
          <w:rFonts w:ascii="Times New Roman" w:hAnsi="Times New Roman" w:cs="Times New Roman"/>
        </w:rPr>
        <w:t xml:space="preserve">.  </w:t>
      </w:r>
      <w:r w:rsidR="00E30380">
        <w:rPr>
          <w:rFonts w:ascii="Times New Roman" w:hAnsi="Times New Roman" w:cs="Times New Roman"/>
        </w:rPr>
        <w:t>Streaming f</w:t>
      </w:r>
      <w:r w:rsidR="00D52023">
        <w:rPr>
          <w:rFonts w:ascii="Times New Roman" w:hAnsi="Times New Roman" w:cs="Times New Roman"/>
        </w:rPr>
        <w:t xml:space="preserve">ilms can be located </w:t>
      </w:r>
      <w:r w:rsidR="00E30380">
        <w:rPr>
          <w:rFonts w:ascii="Times New Roman" w:hAnsi="Times New Roman" w:cs="Times New Roman"/>
        </w:rPr>
        <w:t>in course</w:t>
      </w:r>
      <w:r w:rsidR="00D52023">
        <w:rPr>
          <w:rFonts w:ascii="Times New Roman" w:hAnsi="Times New Roman" w:cs="Times New Roman"/>
        </w:rPr>
        <w:t xml:space="preserve"> Sakai</w:t>
      </w:r>
      <w:r w:rsidR="00E30380">
        <w:rPr>
          <w:rFonts w:ascii="Times New Roman" w:hAnsi="Times New Roman" w:cs="Times New Roman"/>
        </w:rPr>
        <w:t xml:space="preserve"> page</w:t>
      </w:r>
      <w:r w:rsidR="00D52023">
        <w:rPr>
          <w:rFonts w:ascii="Times New Roman" w:hAnsi="Times New Roman" w:cs="Times New Roman"/>
        </w:rPr>
        <w:t xml:space="preserve"> under “Resources.”</w:t>
      </w:r>
    </w:p>
    <w:p w14:paraId="454E97B9" w14:textId="77777777" w:rsidR="00347CC3" w:rsidRPr="00347CC3" w:rsidRDefault="00347CC3" w:rsidP="00F648EA">
      <w:pPr>
        <w:rPr>
          <w:rFonts w:ascii="Times New Roman" w:hAnsi="Times New Roman" w:cs="Times New Roman"/>
        </w:rPr>
      </w:pPr>
    </w:p>
    <w:p w14:paraId="1D078DB2" w14:textId="77777777"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Required Texts</w:t>
      </w:r>
    </w:p>
    <w:p w14:paraId="21049475" w14:textId="3AAA6805" w:rsidR="00BD5910" w:rsidRDefault="00C221D2" w:rsidP="00C221D2">
      <w:pPr>
        <w:pStyle w:val="ListParagraph"/>
        <w:numPr>
          <w:ilvl w:val="0"/>
          <w:numId w:val="4"/>
        </w:numPr>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p>
    <w:p w14:paraId="36655FC8" w14:textId="72534DDD" w:rsidR="00C221D2" w:rsidRDefault="00C221D2" w:rsidP="00C221D2">
      <w:pPr>
        <w:pStyle w:val="ListParagraph"/>
        <w:numPr>
          <w:ilvl w:val="0"/>
          <w:numId w:val="4"/>
        </w:numPr>
        <w:rPr>
          <w:rFonts w:ascii="Times New Roman" w:hAnsi="Times New Roman" w:cs="Times New Roman"/>
        </w:rPr>
      </w:pPr>
      <w:r>
        <w:rPr>
          <w:rFonts w:ascii="Times New Roman" w:hAnsi="Times New Roman" w:cs="Times New Roman"/>
        </w:rPr>
        <w:t xml:space="preserve">W. David Sloan &amp; Lisa </w:t>
      </w:r>
      <w:proofErr w:type="spellStart"/>
      <w:r>
        <w:rPr>
          <w:rFonts w:ascii="Times New Roman" w:hAnsi="Times New Roman" w:cs="Times New Roman"/>
        </w:rPr>
        <w:t>Mullikin</w:t>
      </w:r>
      <w:proofErr w:type="spellEnd"/>
      <w:r>
        <w:rPr>
          <w:rFonts w:ascii="Times New Roman" w:hAnsi="Times New Roman" w:cs="Times New Roman"/>
        </w:rPr>
        <w:t xml:space="preserve"> </w:t>
      </w:r>
      <w:proofErr w:type="spellStart"/>
      <w:r>
        <w:rPr>
          <w:rFonts w:ascii="Times New Roman" w:hAnsi="Times New Roman" w:cs="Times New Roman"/>
        </w:rPr>
        <w:t>Parcell</w:t>
      </w:r>
      <w:proofErr w:type="spellEnd"/>
      <w:r>
        <w:rPr>
          <w:rFonts w:ascii="Times New Roman" w:hAnsi="Times New Roman" w:cs="Times New Roman"/>
        </w:rPr>
        <w:t xml:space="preserve">, </w:t>
      </w:r>
      <w:r>
        <w:rPr>
          <w:rFonts w:ascii="Times New Roman" w:hAnsi="Times New Roman" w:cs="Times New Roman"/>
          <w:i/>
        </w:rPr>
        <w:t>American Journalism</w:t>
      </w:r>
      <w:r w:rsidR="00AD2321">
        <w:rPr>
          <w:rFonts w:ascii="Times New Roman" w:hAnsi="Times New Roman" w:cs="Times New Roman"/>
          <w:i/>
        </w:rPr>
        <w:t>: History, Principles, Practices</w:t>
      </w:r>
    </w:p>
    <w:p w14:paraId="25778ED0" w14:textId="4AA81C07" w:rsidR="00C221D2" w:rsidRPr="00AD2321" w:rsidRDefault="00AD2321" w:rsidP="00C221D2">
      <w:pPr>
        <w:pStyle w:val="ListParagraph"/>
        <w:numPr>
          <w:ilvl w:val="0"/>
          <w:numId w:val="4"/>
        </w:numPr>
        <w:rPr>
          <w:rFonts w:ascii="Times New Roman" w:hAnsi="Times New Roman" w:cs="Times New Roman"/>
        </w:rPr>
      </w:pPr>
      <w:r>
        <w:rPr>
          <w:rFonts w:ascii="Times New Roman" w:hAnsi="Times New Roman" w:cs="Times New Roman"/>
        </w:rPr>
        <w:t xml:space="preserve">Carl Bernstein &amp; Bob Woodward, </w:t>
      </w:r>
      <w:r>
        <w:rPr>
          <w:rFonts w:ascii="Times New Roman" w:hAnsi="Times New Roman" w:cs="Times New Roman"/>
          <w:i/>
        </w:rPr>
        <w:t>All the President’s Men</w:t>
      </w:r>
    </w:p>
    <w:p w14:paraId="499B1E40" w14:textId="77777777" w:rsidR="00AD2321" w:rsidRDefault="00AD2321" w:rsidP="00AD2321">
      <w:pPr>
        <w:rPr>
          <w:rFonts w:ascii="Times New Roman" w:hAnsi="Times New Roman" w:cs="Times New Roman"/>
          <w:b/>
          <w:u w:val="single"/>
        </w:rPr>
      </w:pPr>
    </w:p>
    <w:p w14:paraId="54A2A916" w14:textId="618BC1EA" w:rsidR="00AD2321" w:rsidRPr="00AD2321" w:rsidRDefault="00AD2321" w:rsidP="00AD2321">
      <w:pPr>
        <w:rPr>
          <w:rFonts w:ascii="Times New Roman" w:hAnsi="Times New Roman" w:cs="Times New Roman"/>
          <w:b/>
          <w:u w:val="single"/>
        </w:rPr>
      </w:pPr>
      <w:r>
        <w:rPr>
          <w:rFonts w:ascii="Times New Roman" w:hAnsi="Times New Roman" w:cs="Times New Roman"/>
          <w:b/>
          <w:u w:val="single"/>
        </w:rPr>
        <w:t>Recommended</w:t>
      </w:r>
      <w:r w:rsidRPr="00AD2321">
        <w:rPr>
          <w:rFonts w:ascii="Times New Roman" w:hAnsi="Times New Roman" w:cs="Times New Roman"/>
          <w:b/>
          <w:u w:val="single"/>
        </w:rPr>
        <w:t xml:space="preserve"> Text</w:t>
      </w:r>
    </w:p>
    <w:p w14:paraId="2E480276" w14:textId="0D1D8E78" w:rsidR="00AD2321" w:rsidRDefault="00AD2321" w:rsidP="00AD2321">
      <w:pPr>
        <w:pStyle w:val="ListParagraph"/>
        <w:numPr>
          <w:ilvl w:val="0"/>
          <w:numId w:val="6"/>
        </w:numPr>
        <w:rPr>
          <w:rFonts w:ascii="Times New Roman" w:hAnsi="Times New Roman" w:cs="Times New Roman"/>
        </w:rPr>
      </w:pPr>
      <w:r>
        <w:rPr>
          <w:rFonts w:ascii="Times New Roman" w:hAnsi="Times New Roman" w:cs="Times New Roman"/>
        </w:rPr>
        <w:t xml:space="preserve">Timothy Corrigan, </w:t>
      </w:r>
      <w:r>
        <w:rPr>
          <w:rFonts w:ascii="Times New Roman" w:hAnsi="Times New Roman" w:cs="Times New Roman"/>
          <w:i/>
        </w:rPr>
        <w:t>A Short Guide to Writing About Film</w:t>
      </w:r>
      <w:r>
        <w:rPr>
          <w:rFonts w:ascii="Times New Roman" w:hAnsi="Times New Roman" w:cs="Times New Roman"/>
        </w:rPr>
        <w:t>, 8</w:t>
      </w:r>
      <w:r w:rsidRPr="00AD2321">
        <w:rPr>
          <w:rFonts w:ascii="Times New Roman" w:hAnsi="Times New Roman" w:cs="Times New Roman"/>
          <w:vertAlign w:val="superscript"/>
        </w:rPr>
        <w:t>th</w:t>
      </w:r>
      <w:r>
        <w:rPr>
          <w:rFonts w:ascii="Times New Roman" w:hAnsi="Times New Roman" w:cs="Times New Roman"/>
        </w:rPr>
        <w:t xml:space="preserve"> Ed.</w:t>
      </w:r>
    </w:p>
    <w:p w14:paraId="2B55940D" w14:textId="77777777" w:rsidR="00AD2321" w:rsidRPr="00AD2321" w:rsidRDefault="00AD2321" w:rsidP="00C17A8A">
      <w:pPr>
        <w:pStyle w:val="ListParagraph"/>
        <w:rPr>
          <w:rFonts w:ascii="Times New Roman" w:hAnsi="Times New Roman" w:cs="Times New Roman"/>
        </w:rPr>
      </w:pPr>
    </w:p>
    <w:p w14:paraId="47C01662" w14:textId="77777777" w:rsidR="00BD5910" w:rsidRPr="00332BE5" w:rsidRDefault="00DF097F" w:rsidP="00BD5910">
      <w:pPr>
        <w:rPr>
          <w:rFonts w:ascii="Times New Roman" w:hAnsi="Times New Roman" w:cs="Times New Roman"/>
          <w:b/>
          <w:u w:val="single"/>
        </w:rPr>
      </w:pPr>
      <w:r>
        <w:rPr>
          <w:rFonts w:ascii="Times New Roman" w:hAnsi="Times New Roman" w:cs="Times New Roman"/>
          <w:b/>
          <w:u w:val="single"/>
        </w:rPr>
        <w:t>Course Requirements</w:t>
      </w:r>
      <w:r w:rsidR="00612CD0">
        <w:rPr>
          <w:rFonts w:ascii="Times New Roman" w:hAnsi="Times New Roman" w:cs="Times New Roman"/>
          <w:b/>
          <w:u w:val="single"/>
        </w:rPr>
        <w:t xml:space="preserve"> &amp; Evaluation</w:t>
      </w:r>
    </w:p>
    <w:p w14:paraId="2F278B30" w14:textId="5AF0FB46" w:rsidR="00150E65" w:rsidRDefault="006E6135" w:rsidP="00BD5910">
      <w:pPr>
        <w:pStyle w:val="ListParagraph"/>
        <w:numPr>
          <w:ilvl w:val="0"/>
          <w:numId w:val="2"/>
        </w:numPr>
        <w:rPr>
          <w:rFonts w:ascii="Times New Roman" w:hAnsi="Times New Roman" w:cs="Times New Roman"/>
        </w:rPr>
      </w:pPr>
      <w:r w:rsidRPr="00150E65">
        <w:rPr>
          <w:rFonts w:ascii="Times New Roman" w:hAnsi="Times New Roman" w:cs="Times New Roman"/>
        </w:rPr>
        <w:t>Mandatory d</w:t>
      </w:r>
      <w:r w:rsidR="00D52023">
        <w:rPr>
          <w:rFonts w:ascii="Times New Roman" w:hAnsi="Times New Roman" w:cs="Times New Roman"/>
        </w:rPr>
        <w:t xml:space="preserve">aily attendance, </w:t>
      </w:r>
      <w:r w:rsidR="00612CD0">
        <w:rPr>
          <w:rFonts w:ascii="Times New Roman" w:hAnsi="Times New Roman" w:cs="Times New Roman"/>
        </w:rPr>
        <w:t>participation</w:t>
      </w:r>
      <w:r w:rsidR="00D52023">
        <w:rPr>
          <w:rFonts w:ascii="Times New Roman" w:hAnsi="Times New Roman" w:cs="Times New Roman"/>
        </w:rPr>
        <w:t>, &amp; film notes</w:t>
      </w:r>
      <w:r w:rsidR="00612CD0">
        <w:rPr>
          <w:rFonts w:ascii="Times New Roman" w:hAnsi="Times New Roman" w:cs="Times New Roman"/>
        </w:rPr>
        <w:t xml:space="preserve">: </w:t>
      </w:r>
      <w:r w:rsidR="00612CD0">
        <w:rPr>
          <w:rFonts w:ascii="Times New Roman" w:hAnsi="Times New Roman" w:cs="Times New Roman"/>
        </w:rPr>
        <w:tab/>
      </w:r>
      <w:r w:rsidR="00612CD0">
        <w:rPr>
          <w:rFonts w:ascii="Times New Roman" w:hAnsi="Times New Roman" w:cs="Times New Roman"/>
        </w:rPr>
        <w:tab/>
      </w:r>
      <w:r w:rsidR="00347CC3">
        <w:rPr>
          <w:rFonts w:ascii="Times New Roman" w:hAnsi="Times New Roman" w:cs="Times New Roman"/>
        </w:rPr>
        <w:tab/>
        <w:t>2</w:t>
      </w:r>
      <w:r w:rsidR="00D52023">
        <w:rPr>
          <w:rFonts w:ascii="Times New Roman" w:hAnsi="Times New Roman" w:cs="Times New Roman"/>
        </w:rPr>
        <w:t>5</w:t>
      </w:r>
      <w:r w:rsidR="00347CC3">
        <w:rPr>
          <w:rFonts w:ascii="Times New Roman" w:hAnsi="Times New Roman" w:cs="Times New Roman"/>
        </w:rPr>
        <w:t>%</w:t>
      </w:r>
    </w:p>
    <w:p w14:paraId="56EC0021" w14:textId="54870B5F" w:rsidR="00BD5910" w:rsidRPr="00922197" w:rsidRDefault="00A565B2" w:rsidP="00BD5910">
      <w:pPr>
        <w:pStyle w:val="ListParagraph"/>
        <w:numPr>
          <w:ilvl w:val="0"/>
          <w:numId w:val="2"/>
        </w:numPr>
        <w:rPr>
          <w:rFonts w:ascii="Times New Roman" w:hAnsi="Times New Roman" w:cs="Times New Roman"/>
        </w:rPr>
      </w:pPr>
      <w:r>
        <w:rPr>
          <w:rFonts w:ascii="Times New Roman" w:hAnsi="Times New Roman" w:cs="Times New Roman"/>
        </w:rPr>
        <w:t>Three</w:t>
      </w:r>
      <w:r w:rsidR="001B6DE9" w:rsidRPr="00922197">
        <w:rPr>
          <w:rFonts w:ascii="Times New Roman" w:hAnsi="Times New Roman" w:cs="Times New Roman"/>
        </w:rPr>
        <w:t xml:space="preserve"> </w:t>
      </w:r>
      <w:r>
        <w:rPr>
          <w:rFonts w:ascii="Times New Roman" w:hAnsi="Times New Roman" w:cs="Times New Roman"/>
        </w:rPr>
        <w:t>Essays</w:t>
      </w:r>
      <w:r w:rsidR="00093739">
        <w:rPr>
          <w:rFonts w:ascii="Times New Roman" w:hAnsi="Times New Roman" w:cs="Times New Roman"/>
        </w:rPr>
        <w:t xml:space="preserve"> (</w:t>
      </w:r>
      <w:r>
        <w:rPr>
          <w:rFonts w:ascii="Times New Roman" w:hAnsi="Times New Roman" w:cs="Times New Roman"/>
        </w:rPr>
        <w:t>1250</w:t>
      </w:r>
      <w:r w:rsidR="00093739">
        <w:rPr>
          <w:rFonts w:ascii="Times New Roman" w:hAnsi="Times New Roman" w:cs="Times New Roman"/>
        </w:rPr>
        <w:t xml:space="preserve"> words</w:t>
      </w:r>
      <w:r>
        <w:rPr>
          <w:rFonts w:ascii="Times New Roman" w:hAnsi="Times New Roman" w:cs="Times New Roman"/>
        </w:rPr>
        <w:t xml:space="preserve"> min.</w:t>
      </w:r>
      <w:r w:rsidR="00093739">
        <w:rPr>
          <w:rFonts w:ascii="Times New Roman" w:hAnsi="Times New Roman" w:cs="Times New Roman"/>
        </w:rPr>
        <w:t>)</w:t>
      </w:r>
      <w:r w:rsidR="00612CD0">
        <w:rPr>
          <w:rFonts w:ascii="Times New Roman" w:hAnsi="Times New Roman" w:cs="Times New Roman"/>
        </w:rPr>
        <w:tab/>
      </w:r>
      <w:r>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D52023">
        <w:rPr>
          <w:rFonts w:ascii="Times New Roman" w:hAnsi="Times New Roman" w:cs="Times New Roman"/>
        </w:rPr>
        <w:t>40</w:t>
      </w:r>
      <w:r w:rsidR="00612CD0">
        <w:rPr>
          <w:rFonts w:ascii="Times New Roman" w:hAnsi="Times New Roman" w:cs="Times New Roman"/>
        </w:rPr>
        <w:t>% (total)</w:t>
      </w:r>
    </w:p>
    <w:p w14:paraId="703265F0" w14:textId="097A3BFF" w:rsidR="00BD5910" w:rsidRPr="00332BE5" w:rsidRDefault="00BD5910" w:rsidP="00BD5910">
      <w:pPr>
        <w:pStyle w:val="ListParagraph"/>
        <w:numPr>
          <w:ilvl w:val="0"/>
          <w:numId w:val="2"/>
        </w:numPr>
        <w:rPr>
          <w:rFonts w:ascii="Times New Roman" w:hAnsi="Times New Roman" w:cs="Times New Roman"/>
        </w:rPr>
      </w:pPr>
      <w:r w:rsidRPr="00332BE5">
        <w:rPr>
          <w:rFonts w:ascii="Times New Roman" w:hAnsi="Times New Roman" w:cs="Times New Roman"/>
        </w:rPr>
        <w:t>Research Paper</w:t>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t>3</w:t>
      </w:r>
      <w:r w:rsidR="00C17A8A">
        <w:rPr>
          <w:rFonts w:ascii="Times New Roman" w:hAnsi="Times New Roman" w:cs="Times New Roman"/>
        </w:rPr>
        <w:t>5</w:t>
      </w:r>
      <w:r w:rsidR="00612CD0">
        <w:rPr>
          <w:rFonts w:ascii="Times New Roman" w:hAnsi="Times New Roman" w:cs="Times New Roman"/>
        </w:rPr>
        <w:t>%</w:t>
      </w:r>
      <w:r w:rsidRPr="00332BE5">
        <w:rPr>
          <w:rFonts w:ascii="Times New Roman" w:hAnsi="Times New Roman" w:cs="Times New Roman"/>
        </w:rPr>
        <w:t xml:space="preserve"> </w:t>
      </w:r>
    </w:p>
    <w:p w14:paraId="542605FD" w14:textId="77777777" w:rsidR="00CF656E" w:rsidRDefault="00CF656E" w:rsidP="0041467A">
      <w:pPr>
        <w:ind w:left="360"/>
        <w:jc w:val="center"/>
        <w:rPr>
          <w:rFonts w:ascii="Times New Roman" w:hAnsi="Times New Roman" w:cs="Times New Roman"/>
          <w:b/>
          <w:color w:val="000000"/>
          <w:u w:val="single"/>
        </w:rPr>
      </w:pPr>
    </w:p>
    <w:p w14:paraId="081352DA" w14:textId="77777777" w:rsidR="00D52023" w:rsidRDefault="00D52023" w:rsidP="0041467A">
      <w:pPr>
        <w:ind w:left="360"/>
        <w:jc w:val="center"/>
        <w:rPr>
          <w:rFonts w:ascii="Times New Roman" w:hAnsi="Times New Roman" w:cs="Times New Roman"/>
          <w:b/>
          <w:color w:val="000000"/>
          <w:u w:val="single"/>
        </w:rPr>
      </w:pPr>
    </w:p>
    <w:p w14:paraId="51C08FCE" w14:textId="77777777" w:rsidR="00CF656E" w:rsidRDefault="00CF656E" w:rsidP="0041467A">
      <w:pPr>
        <w:ind w:left="360"/>
        <w:jc w:val="center"/>
        <w:rPr>
          <w:rFonts w:ascii="Times New Roman" w:hAnsi="Times New Roman" w:cs="Times New Roman"/>
          <w:b/>
          <w:color w:val="000000"/>
          <w:u w:val="single"/>
        </w:rPr>
      </w:pPr>
    </w:p>
    <w:p w14:paraId="5BD3590F" w14:textId="77777777" w:rsidR="00D52023" w:rsidRDefault="00D52023" w:rsidP="0041467A">
      <w:pPr>
        <w:ind w:left="360"/>
        <w:jc w:val="center"/>
        <w:rPr>
          <w:rFonts w:ascii="Times New Roman" w:hAnsi="Times New Roman" w:cs="Times New Roman"/>
          <w:b/>
          <w:color w:val="000000"/>
          <w:u w:val="single"/>
        </w:rPr>
      </w:pPr>
    </w:p>
    <w:p w14:paraId="587D9A01" w14:textId="1751C453" w:rsidR="0041467A" w:rsidRPr="00725D01" w:rsidRDefault="00347CC3" w:rsidP="0041467A">
      <w:pPr>
        <w:ind w:left="360"/>
        <w:jc w:val="center"/>
        <w:rPr>
          <w:rFonts w:ascii="Times New Roman" w:hAnsi="Times New Roman" w:cs="Times New Roman"/>
        </w:rPr>
      </w:pPr>
      <w:r>
        <w:rPr>
          <w:rFonts w:ascii="Times New Roman" w:hAnsi="Times New Roman" w:cs="Times New Roman"/>
          <w:b/>
          <w:color w:val="000000"/>
          <w:u w:val="single"/>
        </w:rPr>
        <w:lastRenderedPageBreak/>
        <w:t>C</w:t>
      </w:r>
      <w:r w:rsidR="0041467A" w:rsidRPr="00725D01">
        <w:rPr>
          <w:rFonts w:ascii="Times New Roman" w:hAnsi="Times New Roman" w:cs="Times New Roman"/>
          <w:b/>
          <w:color w:val="000000"/>
          <w:u w:val="single"/>
        </w:rPr>
        <w:t>lass Policies</w:t>
      </w:r>
    </w:p>
    <w:p w14:paraId="6589EEE7" w14:textId="77777777" w:rsidR="0041467A" w:rsidRPr="00725D01" w:rsidRDefault="0041467A" w:rsidP="0041467A">
      <w:pPr>
        <w:rPr>
          <w:rFonts w:ascii="Times New Roman" w:eastAsia="Calibri" w:hAnsi="Times New Roman" w:cs="Times New Roman"/>
        </w:rPr>
      </w:pPr>
    </w:p>
    <w:p w14:paraId="779F0C40" w14:textId="77777777" w:rsidR="001D4A5D" w:rsidRPr="00725D01" w:rsidRDefault="001D4A5D" w:rsidP="001D4A5D">
      <w:pPr>
        <w:rPr>
          <w:rFonts w:ascii="Times New Roman" w:eastAsia="Calibri" w:hAnsi="Times New Roman" w:cs="Times New Roman"/>
          <w:color w:val="000000"/>
        </w:rPr>
      </w:pPr>
      <w:r w:rsidRPr="00725D01">
        <w:rPr>
          <w:rFonts w:ascii="Times New Roman" w:eastAsia="Calibri" w:hAnsi="Times New Roman" w:cs="Times New Roman"/>
          <w:b/>
        </w:rPr>
        <w:t>Attendance</w:t>
      </w:r>
      <w:r w:rsidRPr="00725D01">
        <w:rPr>
          <w:rFonts w:ascii="Times New Roman" w:eastAsia="Calibri" w:hAnsi="Times New Roman" w:cs="Times New Roman"/>
        </w:rPr>
        <w:t>: As a seminar, our class will rely almost exclusively on classro</w:t>
      </w:r>
      <w:r>
        <w:rPr>
          <w:rFonts w:ascii="Times New Roman" w:eastAsia="Calibri" w:hAnsi="Times New Roman" w:cs="Times New Roman"/>
        </w:rPr>
        <w:t xml:space="preserve">om and small group discussion. </w:t>
      </w:r>
      <w:r w:rsidRPr="00725D01">
        <w:rPr>
          <w:rFonts w:ascii="Times New Roman" w:eastAsia="Calibri" w:hAnsi="Times New Roman" w:cs="Times New Roman"/>
        </w:rPr>
        <w:t>For this format to work, ev</w:t>
      </w:r>
      <w:r>
        <w:rPr>
          <w:rFonts w:ascii="Times New Roman" w:eastAsia="Calibri" w:hAnsi="Times New Roman" w:cs="Times New Roman"/>
        </w:rPr>
        <w:t xml:space="preserve">eryone needs to attend class. </w:t>
      </w:r>
      <w:r w:rsidRPr="00725D01">
        <w:rPr>
          <w:rFonts w:ascii="Times New Roman" w:eastAsia="Calibri" w:hAnsi="Times New Roman" w:cs="Times New Roman"/>
        </w:rPr>
        <w:t xml:space="preserve">For this format to thrive, everyone attending class </w:t>
      </w:r>
      <w:r>
        <w:rPr>
          <w:rFonts w:ascii="Times New Roman" w:hAnsi="Times New Roman" w:cs="Times New Roman"/>
        </w:rPr>
        <w:t xml:space="preserve">needs actively to participate. </w:t>
      </w:r>
      <w:r w:rsidRPr="00725D01">
        <w:rPr>
          <w:rFonts w:ascii="Times New Roman" w:eastAsia="Calibri" w:hAnsi="Times New Roman" w:cs="Times New Roman"/>
        </w:rPr>
        <w:t xml:space="preserve">If you decide not to come to </w:t>
      </w:r>
      <w:r w:rsidRPr="00725D01">
        <w:rPr>
          <w:rFonts w:ascii="Times New Roman" w:hAnsi="Times New Roman" w:cs="Times New Roman"/>
        </w:rPr>
        <w:t>class</w:t>
      </w:r>
      <w:r w:rsidRPr="00725D01">
        <w:rPr>
          <w:rFonts w:ascii="Times New Roman" w:eastAsia="Calibri" w:hAnsi="Times New Roman" w:cs="Times New Roman"/>
        </w:rPr>
        <w:t xml:space="preserve"> or if you come to class </w:t>
      </w:r>
      <w:r w:rsidRPr="00725D01">
        <w:rPr>
          <w:rFonts w:ascii="Times New Roman" w:hAnsi="Times New Roman" w:cs="Times New Roman"/>
        </w:rPr>
        <w:t xml:space="preserve">unprepared </w:t>
      </w:r>
      <w:r w:rsidRPr="00725D01">
        <w:rPr>
          <w:rFonts w:ascii="Times New Roman" w:eastAsia="Calibri" w:hAnsi="Times New Roman" w:cs="Times New Roman"/>
        </w:rPr>
        <w:t>your grade will severely reflect the</w:t>
      </w:r>
      <w:r>
        <w:rPr>
          <w:rFonts w:ascii="Times New Roman" w:eastAsia="Calibri" w:hAnsi="Times New Roman" w:cs="Times New Roman"/>
        </w:rPr>
        <w:t xml:space="preserve"> consequences of your actions. </w:t>
      </w:r>
      <w:r w:rsidRPr="00F9316C">
        <w:rPr>
          <w:rFonts w:ascii="Times New Roman" w:hAnsi="Times New Roman" w:cs="Times New Roman"/>
          <w:b/>
        </w:rPr>
        <w:t>Beginning</w:t>
      </w:r>
      <w:r w:rsidRPr="00725D01">
        <w:rPr>
          <w:rFonts w:ascii="Times New Roman" w:hAnsi="Times New Roman" w:cs="Times New Roman"/>
        </w:rPr>
        <w:t xml:space="preserve"> with your </w:t>
      </w:r>
      <w:r w:rsidRPr="00725D01">
        <w:rPr>
          <w:rFonts w:ascii="Times New Roman" w:hAnsi="Times New Roman" w:cs="Times New Roman"/>
          <w:b/>
        </w:rPr>
        <w:t>third</w:t>
      </w:r>
      <w:r w:rsidRPr="00725D01">
        <w:rPr>
          <w:rFonts w:ascii="Times New Roman" w:hAnsi="Times New Roman" w:cs="Times New Roman"/>
        </w:rPr>
        <w:t xml:space="preserve"> absence</w:t>
      </w:r>
      <w:r w:rsidRPr="00725D01">
        <w:rPr>
          <w:rFonts w:ascii="Times New Roman" w:eastAsia="Calibri" w:hAnsi="Times New Roman" w:cs="Times New Roman"/>
        </w:rPr>
        <w:t xml:space="preserve">, your </w:t>
      </w:r>
      <w:r w:rsidRPr="00725D01">
        <w:rPr>
          <w:rFonts w:ascii="Times New Roman" w:hAnsi="Times New Roman" w:cs="Times New Roman"/>
        </w:rPr>
        <w:t xml:space="preserve">final </w:t>
      </w:r>
      <w:r w:rsidRPr="00725D01">
        <w:rPr>
          <w:rFonts w:ascii="Times New Roman" w:eastAsia="Calibri" w:hAnsi="Times New Roman" w:cs="Times New Roman"/>
        </w:rPr>
        <w:t>grade will drop 1/3 (e.g. B- to C+)</w:t>
      </w:r>
      <w:r w:rsidRPr="00725D01">
        <w:rPr>
          <w:rFonts w:ascii="Times New Roman" w:hAnsi="Times New Roman" w:cs="Times New Roman"/>
        </w:rPr>
        <w:t xml:space="preserve">.  Students who accumulate </w:t>
      </w:r>
      <w:r w:rsidRPr="00725D01">
        <w:rPr>
          <w:rFonts w:ascii="Times New Roman" w:hAnsi="Times New Roman" w:cs="Times New Roman"/>
          <w:b/>
        </w:rPr>
        <w:t>five</w:t>
      </w:r>
      <w:r w:rsidRPr="00725D01">
        <w:rPr>
          <w:rFonts w:ascii="Times New Roman" w:hAnsi="Times New Roman" w:cs="Times New Roman"/>
        </w:rPr>
        <w:t xml:space="preserve"> or more absences will </w:t>
      </w:r>
      <w:r w:rsidRPr="00725D01">
        <w:rPr>
          <w:rFonts w:ascii="Times New Roman" w:hAnsi="Times New Roman" w:cs="Times New Roman"/>
          <w:b/>
        </w:rPr>
        <w:t>automatically</w:t>
      </w:r>
      <w:r w:rsidRPr="00725D01">
        <w:rPr>
          <w:rFonts w:ascii="Times New Roman" w:hAnsi="Times New Roman" w:cs="Times New Roman"/>
        </w:rPr>
        <w:t xml:space="preserve"> </w:t>
      </w:r>
      <w:r w:rsidRPr="00725D01">
        <w:rPr>
          <w:rFonts w:ascii="Times New Roman" w:hAnsi="Times New Roman" w:cs="Times New Roman"/>
          <w:b/>
        </w:rPr>
        <w:t>fail</w:t>
      </w:r>
      <w:r w:rsidRPr="00725D01">
        <w:rPr>
          <w:rFonts w:ascii="Times New Roman" w:hAnsi="Times New Roman" w:cs="Times New Roman"/>
        </w:rPr>
        <w:t xml:space="preserve"> the course.  Should</w:t>
      </w:r>
      <w:r>
        <w:rPr>
          <w:rFonts w:ascii="Times New Roman" w:eastAsia="Calibri" w:hAnsi="Times New Roman" w:cs="Times New Roman"/>
        </w:rPr>
        <w:t xml:space="preserve"> you be late</w:t>
      </w:r>
      <w:r w:rsidRPr="00725D01">
        <w:rPr>
          <w:rFonts w:ascii="Times New Roman" w:eastAsia="Calibri" w:hAnsi="Times New Roman" w:cs="Times New Roman"/>
        </w:rPr>
        <w:t xml:space="preserve"> or absent, please have the courtesy to call and let me know </w:t>
      </w:r>
      <w:r w:rsidRPr="00725D01">
        <w:rPr>
          <w:rFonts w:ascii="Times New Roman" w:eastAsia="Calibri" w:hAnsi="Times New Roman" w:cs="Times New Roman"/>
          <w:b/>
        </w:rPr>
        <w:t>ahead of time</w:t>
      </w:r>
      <w:r w:rsidRPr="00725D01">
        <w:rPr>
          <w:rFonts w:ascii="Times New Roman" w:eastAsia="Calibri" w:hAnsi="Times New Roman" w:cs="Times New Roman"/>
        </w:rPr>
        <w:t>.  You will be responsible for any notes and/or assignments you miss.</w:t>
      </w:r>
      <w:r w:rsidRPr="00725D01">
        <w:rPr>
          <w:rFonts w:ascii="Times New Roman" w:hAnsi="Times New Roman" w:cs="Times New Roman"/>
        </w:rPr>
        <w:t xml:space="preserve">  </w:t>
      </w:r>
      <w:r w:rsidRPr="00725D01">
        <w:rPr>
          <w:rFonts w:ascii="Times New Roman" w:eastAsia="Calibri" w:hAnsi="Times New Roman" w:cs="Times New Roman"/>
          <w:color w:val="000000"/>
        </w:rPr>
        <w:t>Missing class is no excuse for not being prepared for the next class.  A missed conference or guided workshop counts as a missed class.</w:t>
      </w:r>
    </w:p>
    <w:p w14:paraId="2BA5E884" w14:textId="77777777" w:rsidR="0041467A" w:rsidRPr="00725D01" w:rsidRDefault="0041467A" w:rsidP="0041467A">
      <w:pPr>
        <w:rPr>
          <w:rFonts w:ascii="Times New Roman" w:eastAsia="Calibri" w:hAnsi="Times New Roman" w:cs="Times New Roman"/>
          <w:color w:val="000000"/>
        </w:rPr>
      </w:pPr>
    </w:p>
    <w:p w14:paraId="16D5CDC6" w14:textId="77777777" w:rsidR="0041467A" w:rsidRPr="00725D01" w:rsidRDefault="0041467A" w:rsidP="0041467A">
      <w:pPr>
        <w:rPr>
          <w:rFonts w:ascii="Times New Roman" w:hAnsi="Times New Roman" w:cs="Times New Roman"/>
        </w:rPr>
      </w:pPr>
      <w:r w:rsidRPr="00725D01">
        <w:rPr>
          <w:rFonts w:ascii="Times New Roman" w:eastAsia="Calibri" w:hAnsi="Times New Roman" w:cs="Times New Roman"/>
          <w:b/>
          <w:color w:val="000000"/>
        </w:rPr>
        <w:t>Cell Phones / Laptops</w:t>
      </w:r>
      <w:r w:rsidRPr="00725D01">
        <w:rPr>
          <w:rFonts w:ascii="Times New Roman" w:eastAsia="Calibri" w:hAnsi="Times New Roman" w:cs="Times New Roman"/>
          <w:color w:val="000000"/>
        </w:rPr>
        <w:t xml:space="preserve">: Please refrain from using cell phones and laptops in class.  </w:t>
      </w:r>
    </w:p>
    <w:p w14:paraId="2343D2CA" w14:textId="77777777" w:rsidR="0041467A" w:rsidRDefault="0041467A" w:rsidP="0041467A">
      <w:pPr>
        <w:rPr>
          <w:rFonts w:ascii="Times New Roman" w:hAnsi="Times New Roman" w:cs="Times New Roman"/>
        </w:rPr>
      </w:pPr>
    </w:p>
    <w:p w14:paraId="704795AD" w14:textId="79359FDD" w:rsidR="00215325" w:rsidRDefault="00215325" w:rsidP="0041467A">
      <w:pPr>
        <w:rPr>
          <w:rFonts w:ascii="Times New Roman" w:hAnsi="Times New Roman" w:cs="Times New Roman"/>
        </w:rPr>
      </w:pPr>
      <w:r w:rsidRPr="00215325">
        <w:rPr>
          <w:rFonts w:ascii="Times New Roman" w:hAnsi="Times New Roman" w:cs="Times New Roman"/>
          <w:b/>
        </w:rPr>
        <w:t>Food / Drink</w:t>
      </w:r>
      <w:r>
        <w:rPr>
          <w:rFonts w:ascii="Times New Roman" w:hAnsi="Times New Roman" w:cs="Times New Roman"/>
        </w:rPr>
        <w:t>: Our class meets over the dinner hour; therefore, I am completely okay with students eating and drinking during our class under three very important conditions: 1) you continue to participate in the class discussion, 2) your eating is not a distraction for other students, 3) you pick up after yourself and leave the classroom clean.  If any of these conditions are not met by anyone, I reserve the right to suspend eating / drinking privileges during our class.</w:t>
      </w:r>
    </w:p>
    <w:p w14:paraId="1746263D" w14:textId="77777777" w:rsidR="00215325" w:rsidRPr="00725D01" w:rsidRDefault="00215325" w:rsidP="0041467A">
      <w:pPr>
        <w:rPr>
          <w:rFonts w:ascii="Times New Roman" w:hAnsi="Times New Roman" w:cs="Times New Roman"/>
        </w:rPr>
      </w:pPr>
    </w:p>
    <w:p w14:paraId="7BFA4926" w14:textId="77777777" w:rsidR="0041467A" w:rsidRPr="00725D01" w:rsidRDefault="0041467A" w:rsidP="0041467A">
      <w:pPr>
        <w:rPr>
          <w:rFonts w:ascii="Times New Roman" w:eastAsia="Calibri" w:hAnsi="Times New Roman" w:cs="Times New Roman"/>
        </w:rPr>
      </w:pPr>
      <w:r w:rsidRPr="00725D01">
        <w:rPr>
          <w:rFonts w:ascii="Times New Roman" w:eastAsia="Calibri" w:hAnsi="Times New Roman" w:cs="Times New Roman"/>
          <w:b/>
          <w:bCs/>
        </w:rPr>
        <w:t>Assignments</w:t>
      </w:r>
      <w:r w:rsidRPr="00725D01">
        <w:rPr>
          <w:rFonts w:ascii="Times New Roman" w:eastAsia="Calibri" w:hAnsi="Times New Roman" w:cs="Times New Roman"/>
          <w:bCs/>
        </w:rPr>
        <w:t xml:space="preserve">: </w:t>
      </w:r>
      <w:r w:rsidRPr="00725D01">
        <w:rPr>
          <w:rFonts w:ascii="Times New Roman" w:eastAsia="Calibri" w:hAnsi="Times New Roman" w:cs="Times New Roman"/>
          <w:bCs/>
          <w:color w:val="000000"/>
        </w:rPr>
        <w:t>All assignments are due in class</w:t>
      </w:r>
      <w:r w:rsidRPr="00725D01">
        <w:rPr>
          <w:rFonts w:ascii="Times New Roman" w:eastAsia="Calibri" w:hAnsi="Times New Roman" w:cs="Times New Roman"/>
          <w:color w:val="000000"/>
        </w:rPr>
        <w:t xml:space="preserve"> on the day stated in the syllabus.  Any work that is handed in late will receive </w:t>
      </w:r>
      <w:r w:rsidRPr="00725D01">
        <w:rPr>
          <w:rFonts w:ascii="Times New Roman" w:hAnsi="Times New Roman" w:cs="Times New Roman"/>
          <w:color w:val="000000"/>
        </w:rPr>
        <w:t xml:space="preserve">a </w:t>
      </w:r>
      <w:r w:rsidRPr="00725D01">
        <w:rPr>
          <w:rFonts w:ascii="Times New Roman" w:hAnsi="Times New Roman" w:cs="Times New Roman"/>
          <w:b/>
          <w:color w:val="000000"/>
        </w:rPr>
        <w:t>full</w:t>
      </w:r>
      <w:r w:rsidRPr="00725D01">
        <w:rPr>
          <w:rFonts w:ascii="Times New Roman" w:eastAsia="Calibri" w:hAnsi="Times New Roman" w:cs="Times New Roman"/>
          <w:b/>
          <w:color w:val="000000"/>
        </w:rPr>
        <w:t xml:space="preserve"> grade</w:t>
      </w:r>
      <w:r w:rsidRPr="00725D01">
        <w:rPr>
          <w:rFonts w:ascii="Times New Roman" w:eastAsia="Calibri" w:hAnsi="Times New Roman" w:cs="Times New Roman"/>
          <w:color w:val="000000"/>
        </w:rPr>
        <w:t xml:space="preserve"> deduction </w:t>
      </w:r>
      <w:r w:rsidRPr="00725D01">
        <w:rPr>
          <w:rFonts w:ascii="Times New Roman" w:hAnsi="Times New Roman" w:cs="Times New Roman"/>
          <w:color w:val="000000"/>
        </w:rPr>
        <w:t xml:space="preserve">(e.g. from a B to a C) </w:t>
      </w:r>
      <w:r w:rsidRPr="00725D01">
        <w:rPr>
          <w:rFonts w:ascii="Times New Roman" w:eastAsia="Calibri" w:hAnsi="Times New Roman" w:cs="Times New Roman"/>
          <w:color w:val="000000"/>
        </w:rPr>
        <w:t>for each day that it is past due.  In addition, I will not comment on work that is submitted late, nor will I always be able to return them promptly.  No work will be accepted beyond the last day of class.</w:t>
      </w:r>
    </w:p>
    <w:p w14:paraId="4BD538BB" w14:textId="77777777" w:rsidR="0041467A" w:rsidRPr="00725D01" w:rsidRDefault="0041467A" w:rsidP="0041467A">
      <w:pPr>
        <w:rPr>
          <w:rFonts w:ascii="Times New Roman" w:eastAsia="Calibri" w:hAnsi="Times New Roman" w:cs="Times New Roman"/>
          <w:color w:val="000000"/>
        </w:rPr>
      </w:pPr>
    </w:p>
    <w:p w14:paraId="4DEE3693" w14:textId="77777777" w:rsidR="0041467A" w:rsidRPr="00725D01" w:rsidRDefault="0041467A" w:rsidP="0041467A">
      <w:pPr>
        <w:rPr>
          <w:rFonts w:ascii="Times New Roman" w:eastAsia="Calibri" w:hAnsi="Times New Roman" w:cs="Times New Roman"/>
          <w:color w:val="000000"/>
        </w:rPr>
      </w:pPr>
      <w:r w:rsidRPr="00725D01">
        <w:rPr>
          <w:rFonts w:ascii="Times New Roman" w:eastAsia="Calibri" w:hAnsi="Times New Roman" w:cs="Times New Roman"/>
          <w:b/>
          <w:bCs/>
          <w:color w:val="000000"/>
        </w:rPr>
        <w:t xml:space="preserve">Academic Honesty: </w:t>
      </w:r>
      <w:r w:rsidR="001D4A5D" w:rsidRPr="001D4A5D">
        <w:rPr>
          <w:rFonts w:ascii="Times New Roman" w:hAnsi="Times New Roman" w:cs="Times New Roman"/>
        </w:rPr>
        <w:t xml:space="preserve">This class follows the binding Code of Honor at Notre Dame.  The graded work you do in this class must be your own. In the case where you collaborate with other students make sure to fairly attribute their </w:t>
      </w:r>
      <w:r w:rsidR="001D4A5D">
        <w:rPr>
          <w:rFonts w:ascii="Times New Roman" w:hAnsi="Times New Roman" w:cs="Times New Roman"/>
        </w:rPr>
        <w:t xml:space="preserve">contribution to your project.  </w:t>
      </w:r>
      <w:r w:rsidRPr="00725D01">
        <w:rPr>
          <w:rFonts w:ascii="Times New Roman" w:eastAsia="Calibri" w:hAnsi="Times New Roman" w:cs="Times New Roman"/>
          <w:bCs/>
          <w:color w:val="000000"/>
        </w:rPr>
        <w:t xml:space="preserve">The purpose of research and citations is to join into an ongoing scholarly conversation about a given topic.  Too often, however, research and citations carry a negative connotation: </w:t>
      </w:r>
      <w:r w:rsidRPr="00725D01">
        <w:rPr>
          <w:rFonts w:ascii="Times New Roman" w:eastAsia="Calibri" w:hAnsi="Times New Roman" w:cs="Times New Roman"/>
          <w:bCs/>
          <w:i/>
          <w:color w:val="000000"/>
        </w:rPr>
        <w:t>If you don’t cite, you fail!!!</w:t>
      </w:r>
      <w:r w:rsidRPr="00725D01">
        <w:rPr>
          <w:rFonts w:ascii="Times New Roman" w:eastAsia="Calibri" w:hAnsi="Times New Roman" w:cs="Times New Roman"/>
          <w:bCs/>
          <w:color w:val="000000"/>
        </w:rPr>
        <w:t xml:space="preserve">  And while it is important to make sure we are all honest in our scholastic endeavors, we should do so for positive, rather than negative reasons. Please use sources and cite liberally, and do it because you want to situate your argument in its context and history.  Unfortunately, sometimes people do not cite their sources for one reason or another, and when that is the case, there has to be consequences.  </w:t>
      </w:r>
      <w:r w:rsidRPr="00725D01">
        <w:rPr>
          <w:rFonts w:ascii="Times New Roman" w:eastAsia="Calibri" w:hAnsi="Times New Roman" w:cs="Times New Roman"/>
          <w:color w:val="000000"/>
        </w:rPr>
        <w:t xml:space="preserve">Any student who plagiarizes any assignment will </w:t>
      </w:r>
      <w:r w:rsidR="001D4A5D">
        <w:rPr>
          <w:rFonts w:ascii="Times New Roman" w:eastAsia="Calibri" w:hAnsi="Times New Roman" w:cs="Times New Roman"/>
          <w:color w:val="000000"/>
        </w:rPr>
        <w:t xml:space="preserve">be subject to punishment as detailed in the Notre Dame Code of Academic Honor.  </w:t>
      </w:r>
      <w:r w:rsidRPr="00725D01">
        <w:rPr>
          <w:rFonts w:ascii="Times New Roman" w:eastAsia="Calibri" w:hAnsi="Times New Roman" w:cs="Times New Roman"/>
          <w:i/>
        </w:rPr>
        <w:t xml:space="preserve">To be safe, simply cite the source if you reference or even allude to material from somewhere else.  </w:t>
      </w:r>
      <w:r w:rsidRPr="00725D01">
        <w:rPr>
          <w:rFonts w:ascii="Times New Roman" w:eastAsia="Calibri" w:hAnsi="Times New Roman" w:cs="Times New Roman"/>
          <w:color w:val="000000"/>
        </w:rPr>
        <w:br/>
      </w:r>
      <w:r w:rsidRPr="00725D01">
        <w:rPr>
          <w:rFonts w:ascii="Times New Roman" w:eastAsia="Calibri" w:hAnsi="Times New Roman" w:cs="Times New Roman"/>
          <w:color w:val="000000"/>
        </w:rPr>
        <w:tab/>
      </w:r>
    </w:p>
    <w:p w14:paraId="46B07AAC" w14:textId="77777777" w:rsidR="0041467A" w:rsidRPr="00725D01" w:rsidRDefault="0041467A" w:rsidP="0041467A">
      <w:pPr>
        <w:rPr>
          <w:rFonts w:ascii="Times New Roman" w:hAnsi="Times New Roman" w:cs="Times New Roman"/>
        </w:rPr>
      </w:pPr>
      <w:r w:rsidRPr="00725D01">
        <w:rPr>
          <w:rFonts w:ascii="Times New Roman" w:hAnsi="Times New Roman" w:cs="Times New Roman"/>
          <w:b/>
        </w:rPr>
        <w:t>Special Needs</w:t>
      </w:r>
      <w:r w:rsidRPr="00725D01">
        <w:rPr>
          <w:rFonts w:ascii="Times New Roman" w:hAnsi="Times New Roman" w:cs="Times New Roman"/>
        </w:rPr>
        <w:t>: Any student who feels that he or she may have circumstances that require special attention from the instructor should feel free to contact me in order to make the learning environment as comfortable and conducive as possible.</w:t>
      </w:r>
    </w:p>
    <w:p w14:paraId="7B5EE715" w14:textId="77777777" w:rsidR="0041467A" w:rsidRPr="00725D01" w:rsidRDefault="0041467A" w:rsidP="0041467A">
      <w:pPr>
        <w:tabs>
          <w:tab w:val="left" w:pos="1380"/>
        </w:tabs>
        <w:rPr>
          <w:rFonts w:ascii="Times New Roman" w:eastAsia="Calibri" w:hAnsi="Times New Roman" w:cs="Times New Roman"/>
          <w:color w:val="000000"/>
        </w:rPr>
      </w:pPr>
    </w:p>
    <w:p w14:paraId="02D3FF3A" w14:textId="77777777" w:rsidR="0041467A" w:rsidRPr="00725D01" w:rsidRDefault="0041467A" w:rsidP="0041467A">
      <w:pPr>
        <w:rPr>
          <w:rFonts w:ascii="Times New Roman" w:eastAsia="Calibri" w:hAnsi="Times New Roman" w:cs="Times New Roman"/>
          <w:color w:val="000000"/>
        </w:rPr>
      </w:pPr>
      <w:r w:rsidRPr="00725D01">
        <w:rPr>
          <w:rFonts w:ascii="Times New Roman" w:eastAsia="Calibri" w:hAnsi="Times New Roman" w:cs="Times New Roman"/>
          <w:b/>
          <w:bCs/>
          <w:color w:val="000000"/>
        </w:rPr>
        <w:t xml:space="preserve">Subject-to-Change Clause: </w:t>
      </w:r>
      <w:r w:rsidRPr="00725D01">
        <w:rPr>
          <w:rFonts w:ascii="Times New Roman" w:eastAsia="Calibri" w:hAnsi="Times New Roman" w:cs="Times New Roman"/>
          <w:color w:val="000000"/>
        </w:rPr>
        <w:t>This syllabus is subject to change at the instructor’s discretion; such changes will be announced in class, and a revised schedule will be distributed if necessary.  It is the student’s responsibility to be aware of changes in policies or schedules. </w:t>
      </w:r>
    </w:p>
    <w:p w14:paraId="19F30B72" w14:textId="77777777" w:rsidR="0041467A" w:rsidRDefault="0041467A">
      <w:pPr>
        <w:rPr>
          <w:rFonts w:ascii="Times New Roman" w:hAnsi="Times New Roman" w:cs="Times New Roman"/>
          <w:sz w:val="24"/>
          <w:szCs w:val="24"/>
        </w:rPr>
      </w:pPr>
    </w:p>
    <w:p w14:paraId="1C0AD0D0" w14:textId="77777777" w:rsidR="00150E65" w:rsidRDefault="00150E65">
      <w:pPr>
        <w:rPr>
          <w:rFonts w:ascii="Times New Roman" w:hAnsi="Times New Roman" w:cs="Times New Roman"/>
          <w:sz w:val="24"/>
          <w:szCs w:val="24"/>
        </w:rPr>
      </w:pPr>
    </w:p>
    <w:p w14:paraId="65F96F1C" w14:textId="77777777" w:rsidR="00150E65" w:rsidRDefault="00150E65">
      <w:pPr>
        <w:rPr>
          <w:rFonts w:ascii="Times New Roman" w:hAnsi="Times New Roman" w:cs="Times New Roman"/>
          <w:sz w:val="24"/>
          <w:szCs w:val="24"/>
        </w:rPr>
      </w:pPr>
    </w:p>
    <w:p w14:paraId="2D28842D" w14:textId="77777777" w:rsidR="00150E65" w:rsidRDefault="00150E65">
      <w:pPr>
        <w:rPr>
          <w:rFonts w:ascii="Times New Roman" w:hAnsi="Times New Roman" w:cs="Times New Roman"/>
          <w:sz w:val="24"/>
          <w:szCs w:val="24"/>
        </w:rPr>
      </w:pPr>
    </w:p>
    <w:p w14:paraId="0663879F" w14:textId="77777777" w:rsidR="00150E65" w:rsidRDefault="00150E65">
      <w:pPr>
        <w:rPr>
          <w:rFonts w:ascii="Times New Roman" w:hAnsi="Times New Roman" w:cs="Times New Roman"/>
          <w:sz w:val="24"/>
          <w:szCs w:val="24"/>
        </w:rPr>
      </w:pPr>
    </w:p>
    <w:p w14:paraId="33568700" w14:textId="77777777" w:rsidR="00150E65" w:rsidRDefault="00150E65">
      <w:pPr>
        <w:rPr>
          <w:rFonts w:ascii="Times New Roman" w:hAnsi="Times New Roman" w:cs="Times New Roman"/>
          <w:sz w:val="24"/>
          <w:szCs w:val="24"/>
        </w:rPr>
      </w:pPr>
    </w:p>
    <w:p w14:paraId="356E4C0E" w14:textId="77777777" w:rsidR="00AD2321" w:rsidRDefault="00AD2321" w:rsidP="00CF656E">
      <w:pPr>
        <w:jc w:val="right"/>
        <w:rPr>
          <w:rFonts w:ascii="Times New Roman" w:hAnsi="Times New Roman" w:cs="Times New Roman"/>
          <w:b/>
          <w:sz w:val="28"/>
          <w:szCs w:val="28"/>
        </w:rPr>
      </w:pPr>
    </w:p>
    <w:p w14:paraId="0FC4FB53" w14:textId="11B99DE1" w:rsidR="00CF656E" w:rsidRDefault="00CF656E" w:rsidP="00CF656E">
      <w:pPr>
        <w:jc w:val="right"/>
        <w:rPr>
          <w:rFonts w:ascii="Times New Roman" w:hAnsi="Times New Roman" w:cs="Times New Roman"/>
          <w:b/>
          <w:sz w:val="28"/>
          <w:szCs w:val="28"/>
        </w:rPr>
      </w:pPr>
      <w:r>
        <w:rPr>
          <w:rFonts w:ascii="Times New Roman" w:hAnsi="Times New Roman" w:cs="Times New Roman"/>
          <w:b/>
          <w:sz w:val="28"/>
          <w:szCs w:val="28"/>
        </w:rPr>
        <w:lastRenderedPageBreak/>
        <w:t xml:space="preserve">Viewing, </w:t>
      </w:r>
      <w:r w:rsidRPr="00B56F05">
        <w:rPr>
          <w:rFonts w:ascii="Times New Roman" w:hAnsi="Times New Roman" w:cs="Times New Roman"/>
          <w:b/>
          <w:sz w:val="28"/>
          <w:szCs w:val="28"/>
        </w:rPr>
        <w:t>Reading</w:t>
      </w:r>
      <w:r>
        <w:rPr>
          <w:rFonts w:ascii="Times New Roman" w:hAnsi="Times New Roman" w:cs="Times New Roman"/>
          <w:b/>
          <w:sz w:val="28"/>
          <w:szCs w:val="28"/>
        </w:rPr>
        <w:t>,</w:t>
      </w:r>
      <w:r w:rsidRPr="00B56F05">
        <w:rPr>
          <w:rFonts w:ascii="Times New Roman" w:hAnsi="Times New Roman" w:cs="Times New Roman"/>
          <w:b/>
          <w:sz w:val="28"/>
          <w:szCs w:val="28"/>
        </w:rPr>
        <w:t xml:space="preserve"> </w:t>
      </w:r>
      <w:r>
        <w:rPr>
          <w:rFonts w:ascii="Times New Roman" w:hAnsi="Times New Roman" w:cs="Times New Roman"/>
          <w:b/>
          <w:sz w:val="28"/>
          <w:szCs w:val="28"/>
        </w:rPr>
        <w:t>&amp;</w:t>
      </w:r>
      <w:r w:rsidRPr="00B56F05">
        <w:rPr>
          <w:rFonts w:ascii="Times New Roman" w:hAnsi="Times New Roman" w:cs="Times New Roman"/>
          <w:b/>
          <w:sz w:val="28"/>
          <w:szCs w:val="28"/>
        </w:rPr>
        <w:t xml:space="preserve"> Writing Schedule</w:t>
      </w:r>
    </w:p>
    <w:p w14:paraId="22707445" w14:textId="77777777" w:rsidR="004772A0" w:rsidRPr="00B56F05" w:rsidRDefault="004772A0" w:rsidP="00CF656E">
      <w:pPr>
        <w:jc w:val="right"/>
        <w:rPr>
          <w:rFonts w:ascii="Times New Roman" w:hAnsi="Times New Roman" w:cs="Times New Roman"/>
          <w:b/>
          <w:sz w:val="28"/>
          <w:szCs w:val="28"/>
        </w:rPr>
      </w:pPr>
    </w:p>
    <w:p w14:paraId="12EA654A" w14:textId="0F6EA303" w:rsidR="00CF656E" w:rsidRPr="005C5492" w:rsidRDefault="00CF656E" w:rsidP="00CF656E">
      <w:pPr>
        <w:rPr>
          <w:rFonts w:ascii="Times New Roman" w:hAnsi="Times New Roman" w:cs="Times New Roman"/>
          <w:b/>
          <w:u w:val="single"/>
        </w:rPr>
      </w:pPr>
      <w:r w:rsidRPr="005C5492">
        <w:rPr>
          <w:rFonts w:ascii="Times New Roman" w:hAnsi="Times New Roman" w:cs="Times New Roman"/>
          <w:b/>
          <w:u w:val="single"/>
        </w:rPr>
        <w:t>WEEK 1</w:t>
      </w:r>
      <w:r>
        <w:rPr>
          <w:rFonts w:ascii="Times New Roman" w:hAnsi="Times New Roman" w:cs="Times New Roman"/>
          <w:b/>
          <w:u w:val="single"/>
        </w:rPr>
        <w:t xml:space="preserve">: </w:t>
      </w:r>
      <w:r w:rsidR="004772A0">
        <w:rPr>
          <w:rFonts w:ascii="Times New Roman" w:hAnsi="Times New Roman" w:cs="Times New Roman"/>
          <w:b/>
          <w:u w:val="single"/>
        </w:rPr>
        <w:t>What We Talk About When We Talk About Journalism</w:t>
      </w:r>
    </w:p>
    <w:p w14:paraId="453C7BF5" w14:textId="77777777" w:rsidR="00CF656E" w:rsidRDefault="00CF656E" w:rsidP="00CF656E">
      <w:pPr>
        <w:rPr>
          <w:rFonts w:ascii="Times New Roman" w:hAnsi="Times New Roman" w:cs="Times New Roman"/>
        </w:rPr>
      </w:pPr>
      <w:r>
        <w:rPr>
          <w:rFonts w:ascii="Times New Roman" w:hAnsi="Times New Roman" w:cs="Times New Roman"/>
        </w:rPr>
        <w:t>1-15</w:t>
      </w:r>
      <w:r w:rsidRPr="005C5492">
        <w:rPr>
          <w:rFonts w:ascii="Times New Roman" w:hAnsi="Times New Roman" w:cs="Times New Roman"/>
        </w:rPr>
        <w:t>:</w:t>
      </w:r>
      <w:r w:rsidRPr="005C5492">
        <w:rPr>
          <w:rFonts w:ascii="Times New Roman" w:hAnsi="Times New Roman" w:cs="Times New Roman"/>
        </w:rPr>
        <w:tab/>
        <w:t>Course Introduction</w:t>
      </w:r>
    </w:p>
    <w:p w14:paraId="3C6C490F" w14:textId="7D0E6A37" w:rsidR="00CF656E" w:rsidRDefault="00CF656E" w:rsidP="00CF656E">
      <w:pPr>
        <w:rPr>
          <w:rFonts w:ascii="Times New Roman" w:hAnsi="Times New Roman" w:cs="Times New Roman"/>
          <w:b/>
        </w:rPr>
      </w:pPr>
      <w:r>
        <w:rPr>
          <w:rFonts w:ascii="Times New Roman" w:hAnsi="Times New Roman" w:cs="Times New Roman"/>
        </w:rPr>
        <w:t>1-17</w:t>
      </w:r>
      <w:r w:rsidRPr="005C5492">
        <w:rPr>
          <w:rFonts w:ascii="Times New Roman" w:hAnsi="Times New Roman" w:cs="Times New Roman"/>
        </w:rPr>
        <w:t>:</w:t>
      </w:r>
      <w:r w:rsidRPr="005C5492">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 xml:space="preserve">Page One: Inside the New York Times </w:t>
      </w:r>
      <w:r w:rsidR="00A565B2" w:rsidRPr="00FC185C">
        <w:rPr>
          <w:rFonts w:ascii="Times New Roman" w:hAnsi="Times New Roman" w:cs="Times New Roman"/>
          <w:b/>
        </w:rPr>
        <w:t>(2011)</w:t>
      </w:r>
    </w:p>
    <w:p w14:paraId="087D1474" w14:textId="77777777" w:rsidR="00D246F9" w:rsidRDefault="005D5845" w:rsidP="00BC6282">
      <w:pPr>
        <w:rPr>
          <w:rFonts w:ascii="Times New Roman" w:hAnsi="Times New Roman" w:cs="Times New Roman"/>
        </w:rPr>
      </w:pPr>
      <w:r w:rsidRPr="005D5845">
        <w:rPr>
          <w:rFonts w:ascii="Times New Roman" w:hAnsi="Times New Roman" w:cs="Times New Roman"/>
        </w:rPr>
        <w:tab/>
      </w:r>
      <w:r w:rsidR="00D246F9">
        <w:rPr>
          <w:rFonts w:ascii="Times New Roman" w:hAnsi="Times New Roman" w:cs="Times New Roman"/>
        </w:rPr>
        <w:t xml:space="preserve">Bill Kovach &amp; Tom </w:t>
      </w:r>
      <w:proofErr w:type="spellStart"/>
      <w:r w:rsidR="00D246F9">
        <w:rPr>
          <w:rFonts w:ascii="Times New Roman" w:hAnsi="Times New Roman" w:cs="Times New Roman"/>
        </w:rPr>
        <w:t>Rosenstiel</w:t>
      </w:r>
      <w:proofErr w:type="spellEnd"/>
      <w:r w:rsidR="00D246F9">
        <w:rPr>
          <w:rFonts w:ascii="Times New Roman" w:hAnsi="Times New Roman" w:cs="Times New Roman"/>
        </w:rPr>
        <w:t>, “What is Journalism For?</w:t>
      </w:r>
    </w:p>
    <w:p w14:paraId="28F24919" w14:textId="418655CC" w:rsidR="00BC6282" w:rsidRDefault="00BC6282" w:rsidP="00D246F9">
      <w:pPr>
        <w:ind w:firstLine="720"/>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Ch.1, “Studying Journalism Through Movies”</w:t>
      </w:r>
    </w:p>
    <w:p w14:paraId="3445CCC4" w14:textId="7279D9C2" w:rsidR="005860FB" w:rsidRPr="005D5845" w:rsidRDefault="005860FB" w:rsidP="00CF656E">
      <w:pPr>
        <w:rPr>
          <w:rFonts w:ascii="Times New Roman" w:hAnsi="Times New Roman" w:cs="Times New Roman"/>
        </w:rPr>
      </w:pPr>
    </w:p>
    <w:p w14:paraId="07F20606" w14:textId="7EA86597" w:rsidR="00CF656E" w:rsidRPr="00AD5C41" w:rsidRDefault="00CF656E" w:rsidP="00CF656E">
      <w:pPr>
        <w:rPr>
          <w:rFonts w:ascii="Times New Roman" w:hAnsi="Times New Roman" w:cs="Times New Roman"/>
          <w:b/>
          <w:u w:val="single"/>
        </w:rPr>
      </w:pPr>
      <w:r w:rsidRPr="005C5492">
        <w:rPr>
          <w:rFonts w:ascii="Times New Roman" w:hAnsi="Times New Roman" w:cs="Times New Roman"/>
          <w:b/>
          <w:u w:val="single"/>
        </w:rPr>
        <w:t>WEEK 2</w:t>
      </w:r>
      <w:r>
        <w:rPr>
          <w:rFonts w:ascii="Times New Roman" w:hAnsi="Times New Roman" w:cs="Times New Roman"/>
          <w:b/>
          <w:u w:val="single"/>
        </w:rPr>
        <w:t xml:space="preserve">: </w:t>
      </w:r>
      <w:r w:rsidR="004772A0">
        <w:rPr>
          <w:rFonts w:ascii="Times New Roman" w:hAnsi="Times New Roman" w:cs="Times New Roman"/>
          <w:b/>
          <w:u w:val="single"/>
        </w:rPr>
        <w:t>Lingering Zeitgeist</w:t>
      </w:r>
    </w:p>
    <w:p w14:paraId="2DBC6F2B" w14:textId="2DC722F3" w:rsidR="00BC6282" w:rsidRDefault="00CF656E" w:rsidP="00CF656E">
      <w:pPr>
        <w:rPr>
          <w:rFonts w:ascii="Times New Roman" w:hAnsi="Times New Roman" w:cs="Times New Roman"/>
        </w:rPr>
      </w:pPr>
      <w:r>
        <w:rPr>
          <w:rFonts w:ascii="Times New Roman" w:hAnsi="Times New Roman" w:cs="Times New Roman"/>
        </w:rPr>
        <w:t>1-22</w:t>
      </w:r>
      <w:r w:rsidRPr="005C5492">
        <w:rPr>
          <w:rFonts w:ascii="Times New Roman" w:hAnsi="Times New Roman" w:cs="Times New Roman"/>
        </w:rPr>
        <w:t xml:space="preserve">: </w:t>
      </w:r>
      <w:r w:rsidRPr="005C5492">
        <w:rPr>
          <w:rFonts w:ascii="Times New Roman" w:hAnsi="Times New Roman" w:cs="Times New Roman"/>
        </w:rPr>
        <w:tab/>
      </w:r>
      <w:r w:rsidR="00D246F9">
        <w:rPr>
          <w:rFonts w:ascii="Times New Roman" w:hAnsi="Times New Roman" w:cs="Times New Roman"/>
        </w:rPr>
        <w:t xml:space="preserve">Julie </w:t>
      </w:r>
      <w:proofErr w:type="spellStart"/>
      <w:r w:rsidR="00D246F9">
        <w:rPr>
          <w:rFonts w:ascii="Times New Roman" w:hAnsi="Times New Roman" w:cs="Times New Roman"/>
        </w:rPr>
        <w:t>Hedgepeth</w:t>
      </w:r>
      <w:proofErr w:type="spellEnd"/>
      <w:r w:rsidR="00D246F9">
        <w:rPr>
          <w:rFonts w:ascii="Times New Roman" w:hAnsi="Times New Roman" w:cs="Times New Roman"/>
        </w:rPr>
        <w:t xml:space="preserve"> Williams, “The Purposes of Journalism” in </w:t>
      </w:r>
      <w:r w:rsidR="00D246F9">
        <w:rPr>
          <w:rFonts w:ascii="Times New Roman" w:hAnsi="Times New Roman" w:cs="Times New Roman"/>
          <w:i/>
        </w:rPr>
        <w:t>American Journalism</w:t>
      </w:r>
    </w:p>
    <w:p w14:paraId="6ADDC3C2" w14:textId="17790B7C" w:rsidR="00CF656E" w:rsidRDefault="00D246F9" w:rsidP="00BC6282">
      <w:pPr>
        <w:ind w:firstLine="720"/>
        <w:rPr>
          <w:rFonts w:ascii="Times New Roman" w:hAnsi="Times New Roman" w:cs="Times New Roman"/>
        </w:rPr>
      </w:pPr>
      <w:r>
        <w:rPr>
          <w:rFonts w:ascii="Times New Roman" w:hAnsi="Times New Roman" w:cs="Times New Roman"/>
        </w:rPr>
        <w:t xml:space="preserve">Buzz </w:t>
      </w:r>
      <w:proofErr w:type="spellStart"/>
      <w:r>
        <w:rPr>
          <w:rFonts w:ascii="Times New Roman" w:hAnsi="Times New Roman" w:cs="Times New Roman"/>
        </w:rPr>
        <w:t>Bissinger</w:t>
      </w:r>
      <w:proofErr w:type="spellEnd"/>
      <w:r>
        <w:rPr>
          <w:rFonts w:ascii="Times New Roman" w:hAnsi="Times New Roman" w:cs="Times New Roman"/>
        </w:rPr>
        <w:t>, “Shattered Glass”</w:t>
      </w:r>
    </w:p>
    <w:p w14:paraId="3FF5F6F1" w14:textId="77777777" w:rsidR="00A565B2" w:rsidRDefault="00CF656E" w:rsidP="00CF656E">
      <w:pPr>
        <w:rPr>
          <w:rFonts w:ascii="Times New Roman" w:hAnsi="Times New Roman" w:cs="Times New Roman"/>
          <w:b/>
        </w:rPr>
      </w:pPr>
      <w:r>
        <w:rPr>
          <w:rFonts w:ascii="Times New Roman" w:hAnsi="Times New Roman" w:cs="Times New Roman"/>
        </w:rPr>
        <w:t>1-24</w:t>
      </w:r>
      <w:r w:rsidRPr="005C5492">
        <w:rPr>
          <w:rFonts w:ascii="Times New Roman" w:hAnsi="Times New Roman" w:cs="Times New Roman"/>
        </w:rPr>
        <w:t>:</w:t>
      </w:r>
      <w:r w:rsidRPr="005C5492">
        <w:rPr>
          <w:rFonts w:ascii="Times New Roman" w:hAnsi="Times New Roman" w:cs="Times New Roman"/>
        </w:rPr>
        <w:tab/>
      </w:r>
      <w:r w:rsidR="00A565B2" w:rsidRPr="00FC185C">
        <w:rPr>
          <w:rFonts w:ascii="Times New Roman" w:hAnsi="Times New Roman" w:cs="Times New Roman"/>
        </w:rPr>
        <w:t xml:space="preserve">Required: </w:t>
      </w:r>
      <w:r w:rsidR="00A565B2">
        <w:rPr>
          <w:rFonts w:ascii="Times New Roman" w:hAnsi="Times New Roman" w:cs="Times New Roman"/>
          <w:b/>
          <w:i/>
        </w:rPr>
        <w:t>Shattered Glass</w:t>
      </w:r>
      <w:r w:rsidR="00A565B2">
        <w:rPr>
          <w:rFonts w:ascii="Times New Roman" w:hAnsi="Times New Roman" w:cs="Times New Roman"/>
          <w:b/>
        </w:rPr>
        <w:t xml:space="preserve"> (2003)</w:t>
      </w:r>
    </w:p>
    <w:p w14:paraId="7A323074" w14:textId="77777777" w:rsidR="00BC6282" w:rsidRPr="0086346E" w:rsidRDefault="00BC6282" w:rsidP="00BC6282">
      <w:pPr>
        <w:ind w:firstLine="720"/>
        <w:rPr>
          <w:rFonts w:ascii="Times New Roman" w:hAnsi="Times New Roman" w:cs="Times New Roman"/>
        </w:rPr>
      </w:pPr>
      <w:r>
        <w:rPr>
          <w:rFonts w:ascii="Times New Roman" w:hAnsi="Times New Roman" w:cs="Times New Roman"/>
        </w:rPr>
        <w:t xml:space="preserve">Bill Kovach &amp; Tom </w:t>
      </w:r>
      <w:proofErr w:type="spellStart"/>
      <w:r>
        <w:rPr>
          <w:rFonts w:ascii="Times New Roman" w:hAnsi="Times New Roman" w:cs="Times New Roman"/>
        </w:rPr>
        <w:t>Rosenstiel</w:t>
      </w:r>
      <w:proofErr w:type="spellEnd"/>
      <w:r>
        <w:rPr>
          <w:rFonts w:ascii="Times New Roman" w:hAnsi="Times New Roman" w:cs="Times New Roman"/>
        </w:rPr>
        <w:t>, “Truth: The First and Most Confusing Principle”</w:t>
      </w:r>
    </w:p>
    <w:p w14:paraId="58ABD06D" w14:textId="5A0F62CD" w:rsidR="00CF656E" w:rsidRDefault="004772A0" w:rsidP="00A565B2">
      <w:pPr>
        <w:ind w:firstLine="720"/>
        <w:rPr>
          <w:rFonts w:ascii="Times New Roman" w:hAnsi="Times New Roman" w:cs="Times New Roman"/>
        </w:rPr>
      </w:pPr>
      <w:r>
        <w:rPr>
          <w:rFonts w:ascii="Times New Roman" w:hAnsi="Times New Roman" w:cs="Times New Roman"/>
        </w:rPr>
        <w:t xml:space="preserve">Matthew C. Ehrlich, “Fabrication in Journalism: </w:t>
      </w:r>
      <w:r>
        <w:rPr>
          <w:rFonts w:ascii="Times New Roman" w:hAnsi="Times New Roman" w:cs="Times New Roman"/>
          <w:i/>
        </w:rPr>
        <w:t>Shattered Glass</w:t>
      </w:r>
      <w:r>
        <w:rPr>
          <w:rFonts w:ascii="Times New Roman" w:hAnsi="Times New Roman" w:cs="Times New Roman"/>
        </w:rPr>
        <w:t>”</w:t>
      </w:r>
    </w:p>
    <w:p w14:paraId="5267D59D" w14:textId="77777777" w:rsidR="00CF656E" w:rsidRPr="005C5492" w:rsidRDefault="00CF656E" w:rsidP="00CF656E">
      <w:pPr>
        <w:rPr>
          <w:rFonts w:ascii="Times New Roman" w:hAnsi="Times New Roman" w:cs="Times New Roman"/>
        </w:rPr>
      </w:pPr>
    </w:p>
    <w:p w14:paraId="747AD713" w14:textId="3CF9D153" w:rsidR="00CF656E" w:rsidRPr="00AD5C41" w:rsidRDefault="00CF656E" w:rsidP="00CF656E">
      <w:pPr>
        <w:rPr>
          <w:rFonts w:ascii="Times New Roman" w:hAnsi="Times New Roman" w:cs="Times New Roman"/>
          <w:b/>
          <w:u w:val="single"/>
        </w:rPr>
      </w:pPr>
      <w:r w:rsidRPr="005C5492">
        <w:rPr>
          <w:rFonts w:ascii="Times New Roman" w:hAnsi="Times New Roman" w:cs="Times New Roman"/>
          <w:b/>
          <w:u w:val="single"/>
        </w:rPr>
        <w:t>WEEK 3</w:t>
      </w:r>
      <w:r>
        <w:rPr>
          <w:rFonts w:ascii="Times New Roman" w:hAnsi="Times New Roman" w:cs="Times New Roman"/>
          <w:b/>
          <w:u w:val="single"/>
        </w:rPr>
        <w:t xml:space="preserve">: </w:t>
      </w:r>
      <w:r w:rsidR="00E30380">
        <w:rPr>
          <w:rFonts w:ascii="Times New Roman" w:hAnsi="Times New Roman" w:cs="Times New Roman"/>
          <w:b/>
          <w:u w:val="single"/>
        </w:rPr>
        <w:t>The Standard</w:t>
      </w:r>
    </w:p>
    <w:p w14:paraId="2799FB73" w14:textId="332AD864" w:rsidR="00CF656E" w:rsidRDefault="00CF656E" w:rsidP="00CF656E">
      <w:pPr>
        <w:rPr>
          <w:rFonts w:ascii="Times New Roman" w:hAnsi="Times New Roman" w:cs="Times New Roman"/>
          <w:b/>
        </w:rPr>
      </w:pPr>
      <w:r>
        <w:rPr>
          <w:rFonts w:ascii="Times New Roman" w:hAnsi="Times New Roman" w:cs="Times New Roman"/>
        </w:rPr>
        <w:t>1-29</w:t>
      </w:r>
      <w:r w:rsidRPr="005C5492">
        <w:rPr>
          <w:rFonts w:ascii="Times New Roman" w:hAnsi="Times New Roman" w:cs="Times New Roman"/>
        </w:rPr>
        <w:t xml:space="preserve">: </w:t>
      </w:r>
      <w:r w:rsidRPr="005C5492">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His Girl Friday</w:t>
      </w:r>
      <w:r w:rsidR="00A565B2" w:rsidRPr="00FC185C">
        <w:rPr>
          <w:rFonts w:ascii="Times New Roman" w:hAnsi="Times New Roman" w:cs="Times New Roman"/>
          <w:b/>
        </w:rPr>
        <w:t xml:space="preserve"> (1940)</w:t>
      </w:r>
    </w:p>
    <w:p w14:paraId="1E9538F0" w14:textId="32F64308" w:rsidR="00AD2321" w:rsidRDefault="0087739E" w:rsidP="00AD2321">
      <w:pPr>
        <w:ind w:firstLine="720"/>
        <w:rPr>
          <w:rFonts w:ascii="Times New Roman" w:hAnsi="Times New Roman" w:cs="Times New Roman"/>
        </w:rPr>
      </w:pPr>
      <w:r>
        <w:rPr>
          <w:rFonts w:ascii="Times New Roman" w:hAnsi="Times New Roman" w:cs="Times New Roman"/>
        </w:rPr>
        <w:t>Jim Upshaw</w:t>
      </w:r>
      <w:r w:rsidR="00AD2321">
        <w:rPr>
          <w:rFonts w:ascii="Times New Roman" w:hAnsi="Times New Roman" w:cs="Times New Roman"/>
        </w:rPr>
        <w:t xml:space="preserve">, </w:t>
      </w:r>
      <w:r>
        <w:rPr>
          <w:rFonts w:ascii="Times New Roman" w:hAnsi="Times New Roman" w:cs="Times New Roman"/>
        </w:rPr>
        <w:t xml:space="preserve">“Characteristics of Journalists” in </w:t>
      </w:r>
      <w:r w:rsidR="00AD2321">
        <w:rPr>
          <w:rFonts w:ascii="Times New Roman" w:hAnsi="Times New Roman" w:cs="Times New Roman"/>
          <w:i/>
        </w:rPr>
        <w:t>American Journalism</w:t>
      </w:r>
      <w:r w:rsidR="00AD2321">
        <w:rPr>
          <w:rFonts w:ascii="Times New Roman" w:hAnsi="Times New Roman" w:cs="Times New Roman"/>
        </w:rPr>
        <w:t xml:space="preserve"> </w:t>
      </w:r>
    </w:p>
    <w:p w14:paraId="2E8BEEE5" w14:textId="77777777" w:rsidR="00A374AD" w:rsidRDefault="00A374AD" w:rsidP="00A374AD">
      <w:pPr>
        <w:ind w:firstLine="720"/>
        <w:rPr>
          <w:rFonts w:ascii="Times New Roman" w:hAnsi="Times New Roman" w:cs="Times New Roman"/>
        </w:rPr>
      </w:pPr>
      <w:r>
        <w:rPr>
          <w:rFonts w:ascii="Times New Roman" w:hAnsi="Times New Roman" w:cs="Times New Roman"/>
        </w:rPr>
        <w:t xml:space="preserve">Carolyn </w:t>
      </w:r>
      <w:proofErr w:type="spellStart"/>
      <w:r>
        <w:rPr>
          <w:rFonts w:ascii="Times New Roman" w:hAnsi="Times New Roman" w:cs="Times New Roman"/>
        </w:rPr>
        <w:t>Kitch</w:t>
      </w:r>
      <w:proofErr w:type="spellEnd"/>
      <w:r>
        <w:rPr>
          <w:rFonts w:ascii="Times New Roman" w:hAnsi="Times New Roman" w:cs="Times New Roman"/>
        </w:rPr>
        <w:t xml:space="preserve">, “Women in Journalism” in </w:t>
      </w:r>
      <w:r>
        <w:rPr>
          <w:rFonts w:ascii="Times New Roman" w:hAnsi="Times New Roman" w:cs="Times New Roman"/>
          <w:i/>
        </w:rPr>
        <w:t>American Journalism</w:t>
      </w:r>
      <w:r>
        <w:rPr>
          <w:rFonts w:ascii="Times New Roman" w:hAnsi="Times New Roman" w:cs="Times New Roman"/>
        </w:rPr>
        <w:t xml:space="preserve"> </w:t>
      </w:r>
    </w:p>
    <w:p w14:paraId="070EC7A1" w14:textId="77777777" w:rsidR="00A565B2" w:rsidRPr="00FC185C" w:rsidRDefault="00CF656E" w:rsidP="00A565B2">
      <w:pPr>
        <w:rPr>
          <w:rFonts w:ascii="Times New Roman" w:hAnsi="Times New Roman" w:cs="Times New Roman"/>
        </w:rPr>
      </w:pPr>
      <w:r>
        <w:rPr>
          <w:rFonts w:ascii="Times New Roman" w:hAnsi="Times New Roman" w:cs="Times New Roman"/>
        </w:rPr>
        <w:t>1-31</w:t>
      </w:r>
      <w:r w:rsidRPr="005C5492">
        <w:rPr>
          <w:rFonts w:ascii="Times New Roman" w:hAnsi="Times New Roman" w:cs="Times New Roman"/>
        </w:rPr>
        <w:t xml:space="preserve">: </w:t>
      </w:r>
      <w:r>
        <w:rPr>
          <w:rFonts w:ascii="Times New Roman" w:hAnsi="Times New Roman" w:cs="Times New Roman"/>
        </w:rPr>
        <w:tab/>
      </w:r>
      <w:r w:rsidR="00A565B2">
        <w:rPr>
          <w:rFonts w:ascii="Times New Roman" w:hAnsi="Times New Roman" w:cs="Times New Roman"/>
        </w:rPr>
        <w:t xml:space="preserve">Recommended: </w:t>
      </w:r>
      <w:r w:rsidR="00A565B2" w:rsidRPr="00FC185C">
        <w:rPr>
          <w:rFonts w:ascii="Times New Roman" w:hAnsi="Times New Roman" w:cs="Times New Roman"/>
          <w:b/>
          <w:i/>
        </w:rPr>
        <w:t>The Front Page</w:t>
      </w:r>
      <w:r w:rsidR="00A565B2" w:rsidRPr="00FC185C">
        <w:rPr>
          <w:rFonts w:ascii="Times New Roman" w:hAnsi="Times New Roman" w:cs="Times New Roman"/>
          <w:b/>
        </w:rPr>
        <w:t xml:space="preserve"> (1931)</w:t>
      </w:r>
    </w:p>
    <w:p w14:paraId="595034E1" w14:textId="27208965" w:rsidR="00CF656E" w:rsidRPr="004772A0" w:rsidRDefault="004772A0" w:rsidP="00A565B2">
      <w:pPr>
        <w:ind w:firstLine="720"/>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Ch.2</w:t>
      </w:r>
      <w:r w:rsidR="00FF55E4">
        <w:rPr>
          <w:rFonts w:ascii="Times New Roman" w:hAnsi="Times New Roman" w:cs="Times New Roman"/>
        </w:rPr>
        <w:t>, “</w:t>
      </w:r>
      <w:r w:rsidR="00FF55E4">
        <w:rPr>
          <w:rFonts w:ascii="Times New Roman" w:hAnsi="Times New Roman" w:cs="Times New Roman"/>
          <w:i/>
        </w:rPr>
        <w:t>The Front Page”</w:t>
      </w:r>
      <w:r w:rsidR="00A565B2">
        <w:rPr>
          <w:rFonts w:ascii="Times New Roman" w:hAnsi="Times New Roman" w:cs="Times New Roman"/>
        </w:rPr>
        <w:t xml:space="preserve"> </w:t>
      </w:r>
    </w:p>
    <w:p w14:paraId="75098E3A" w14:textId="3BCE4CD0" w:rsidR="00CF656E" w:rsidRDefault="00A374AD" w:rsidP="00CF656E">
      <w:pPr>
        <w:rPr>
          <w:rFonts w:ascii="Times New Roman" w:hAnsi="Times New Roman" w:cs="Times New Roman"/>
        </w:rPr>
      </w:pPr>
      <w:r>
        <w:rPr>
          <w:rFonts w:ascii="Times New Roman" w:hAnsi="Times New Roman" w:cs="Times New Roman"/>
        </w:rPr>
        <w:tab/>
        <w:t>Howard Good, “Bottoms Up”</w:t>
      </w:r>
    </w:p>
    <w:p w14:paraId="7465A54B" w14:textId="77777777" w:rsidR="00A374AD" w:rsidRPr="005C5492" w:rsidRDefault="00A374AD" w:rsidP="00CF656E">
      <w:pPr>
        <w:rPr>
          <w:rFonts w:ascii="Times New Roman" w:hAnsi="Times New Roman" w:cs="Times New Roman"/>
        </w:rPr>
      </w:pPr>
    </w:p>
    <w:p w14:paraId="0AA235E5" w14:textId="56146D9D" w:rsidR="00CF656E" w:rsidRPr="00AD5C41" w:rsidRDefault="00CF656E" w:rsidP="00CF656E">
      <w:pPr>
        <w:rPr>
          <w:rFonts w:ascii="Times New Roman" w:hAnsi="Times New Roman" w:cs="Times New Roman"/>
          <w:b/>
          <w:u w:val="single"/>
        </w:rPr>
      </w:pPr>
      <w:r w:rsidRPr="005C5492">
        <w:rPr>
          <w:rFonts w:ascii="Times New Roman" w:hAnsi="Times New Roman" w:cs="Times New Roman"/>
          <w:b/>
          <w:u w:val="single"/>
        </w:rPr>
        <w:t>WEEK 4</w:t>
      </w:r>
      <w:r>
        <w:rPr>
          <w:rFonts w:ascii="Times New Roman" w:hAnsi="Times New Roman" w:cs="Times New Roman"/>
          <w:b/>
          <w:u w:val="single"/>
        </w:rPr>
        <w:t>:</w:t>
      </w:r>
      <w:r w:rsidR="0086477D">
        <w:rPr>
          <w:rFonts w:ascii="Times New Roman" w:hAnsi="Times New Roman" w:cs="Times New Roman"/>
          <w:b/>
          <w:u w:val="single"/>
        </w:rPr>
        <w:t xml:space="preserve"> Frank Capra</w:t>
      </w:r>
      <w:r>
        <w:rPr>
          <w:rFonts w:ascii="Times New Roman" w:hAnsi="Times New Roman" w:cs="Times New Roman"/>
          <w:b/>
          <w:u w:val="single"/>
        </w:rPr>
        <w:t xml:space="preserve"> </w:t>
      </w:r>
    </w:p>
    <w:p w14:paraId="7F54EF9D" w14:textId="77777777" w:rsidR="00A565B2" w:rsidRDefault="00CF656E" w:rsidP="00CF656E">
      <w:pPr>
        <w:rPr>
          <w:rFonts w:ascii="Times New Roman" w:hAnsi="Times New Roman" w:cs="Times New Roman"/>
          <w:b/>
        </w:rPr>
      </w:pPr>
      <w:r>
        <w:rPr>
          <w:rFonts w:ascii="Times New Roman" w:hAnsi="Times New Roman" w:cs="Times New Roman"/>
        </w:rPr>
        <w:t>2-5</w:t>
      </w:r>
      <w:r w:rsidRPr="005C5492">
        <w:rPr>
          <w:rFonts w:ascii="Times New Roman" w:hAnsi="Times New Roman" w:cs="Times New Roman"/>
        </w:rPr>
        <w:t>:</w:t>
      </w:r>
      <w:r w:rsidRPr="005C5492">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Meet John Doe</w:t>
      </w:r>
      <w:r w:rsidR="00A565B2" w:rsidRPr="00FC185C">
        <w:rPr>
          <w:rFonts w:ascii="Times New Roman" w:hAnsi="Times New Roman" w:cs="Times New Roman"/>
          <w:b/>
        </w:rPr>
        <w:t xml:space="preserve"> (1941)</w:t>
      </w:r>
    </w:p>
    <w:p w14:paraId="4BABDB33" w14:textId="77777777" w:rsidR="00D246F9" w:rsidRPr="005C5492" w:rsidRDefault="00D246F9" w:rsidP="00D246F9">
      <w:pPr>
        <w:ind w:firstLine="720"/>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Ch.3, “Screwball Comedy &amp; Frank Capra”</w:t>
      </w:r>
    </w:p>
    <w:p w14:paraId="77FD4E25" w14:textId="14BE5F82" w:rsidR="00D246F9" w:rsidRPr="00D246F9" w:rsidRDefault="00D246F9" w:rsidP="00CF656E">
      <w:pPr>
        <w:rPr>
          <w:rFonts w:ascii="Times New Roman" w:hAnsi="Times New Roman" w:cs="Times New Roman"/>
        </w:rPr>
      </w:pPr>
      <w:r>
        <w:rPr>
          <w:rFonts w:ascii="Times New Roman" w:hAnsi="Times New Roman" w:cs="Times New Roman"/>
        </w:rPr>
        <w:tab/>
        <w:t xml:space="preserve">Elliot King, “Coverage of Washington” in </w:t>
      </w:r>
      <w:r>
        <w:rPr>
          <w:rFonts w:ascii="Times New Roman" w:hAnsi="Times New Roman" w:cs="Times New Roman"/>
          <w:i/>
        </w:rPr>
        <w:t>American Journalism</w:t>
      </w:r>
    </w:p>
    <w:p w14:paraId="3D3A991B" w14:textId="77777777" w:rsidR="00A565B2" w:rsidRPr="00FC185C" w:rsidRDefault="00CF656E" w:rsidP="00A565B2">
      <w:pPr>
        <w:rPr>
          <w:rFonts w:ascii="Times New Roman" w:hAnsi="Times New Roman" w:cs="Times New Roman"/>
          <w:b/>
        </w:rPr>
      </w:pPr>
      <w:r>
        <w:rPr>
          <w:rFonts w:ascii="Times New Roman" w:hAnsi="Times New Roman" w:cs="Times New Roman"/>
        </w:rPr>
        <w:t>2-7</w:t>
      </w:r>
      <w:r w:rsidRPr="005C5492">
        <w:rPr>
          <w:rFonts w:ascii="Times New Roman" w:hAnsi="Times New Roman" w:cs="Times New Roman"/>
        </w:rPr>
        <w:t>:</w:t>
      </w:r>
      <w:r w:rsidRPr="005C5492">
        <w:rPr>
          <w:rFonts w:ascii="Times New Roman" w:hAnsi="Times New Roman" w:cs="Times New Roman"/>
        </w:rPr>
        <w:tab/>
      </w:r>
      <w:r w:rsidR="00A565B2">
        <w:rPr>
          <w:rFonts w:ascii="Times New Roman" w:hAnsi="Times New Roman" w:cs="Times New Roman"/>
        </w:rPr>
        <w:t xml:space="preserve">Recommended: </w:t>
      </w:r>
      <w:r w:rsidR="00A565B2">
        <w:rPr>
          <w:rFonts w:ascii="Times New Roman" w:hAnsi="Times New Roman" w:cs="Times New Roman"/>
          <w:b/>
          <w:i/>
        </w:rPr>
        <w:t>Mr. Smith Goes to Washington</w:t>
      </w:r>
      <w:r w:rsidR="00A565B2">
        <w:rPr>
          <w:rFonts w:ascii="Times New Roman" w:hAnsi="Times New Roman" w:cs="Times New Roman"/>
          <w:b/>
        </w:rPr>
        <w:t xml:space="preserve"> (1939)</w:t>
      </w:r>
    </w:p>
    <w:p w14:paraId="4AD70AD1" w14:textId="58D70BF3" w:rsidR="00CF656E" w:rsidRDefault="00D246F9" w:rsidP="00CF656E">
      <w:pPr>
        <w:rPr>
          <w:rFonts w:ascii="Times New Roman" w:hAnsi="Times New Roman" w:cs="Times New Roman"/>
          <w:i/>
        </w:rPr>
      </w:pPr>
      <w:r>
        <w:rPr>
          <w:rFonts w:ascii="Times New Roman" w:hAnsi="Times New Roman" w:cs="Times New Roman"/>
        </w:rPr>
        <w:tab/>
        <w:t xml:space="preserve">J. A. Hendricks &amp; Shannon K. </w:t>
      </w:r>
      <w:proofErr w:type="spellStart"/>
      <w:r>
        <w:rPr>
          <w:rFonts w:ascii="Times New Roman" w:hAnsi="Times New Roman" w:cs="Times New Roman"/>
        </w:rPr>
        <w:t>McCraw</w:t>
      </w:r>
      <w:proofErr w:type="spellEnd"/>
      <w:r>
        <w:rPr>
          <w:rFonts w:ascii="Times New Roman" w:hAnsi="Times New Roman" w:cs="Times New Roman"/>
        </w:rPr>
        <w:t xml:space="preserve">, “Coverage of Political Campaigns” in </w:t>
      </w:r>
      <w:r w:rsidRPr="00D246F9">
        <w:rPr>
          <w:rFonts w:ascii="Times New Roman" w:hAnsi="Times New Roman" w:cs="Times New Roman"/>
          <w:i/>
        </w:rPr>
        <w:t>American Journalism</w:t>
      </w:r>
    </w:p>
    <w:p w14:paraId="07390E3A" w14:textId="77777777" w:rsidR="00D246F9" w:rsidRPr="00D246F9" w:rsidRDefault="00D246F9" w:rsidP="00CF656E">
      <w:pPr>
        <w:rPr>
          <w:rFonts w:ascii="Times New Roman" w:hAnsi="Times New Roman" w:cs="Times New Roman"/>
        </w:rPr>
      </w:pPr>
    </w:p>
    <w:p w14:paraId="36C6CB71" w14:textId="631899C7" w:rsidR="00CF656E" w:rsidRPr="00AD5C41" w:rsidRDefault="00CF656E" w:rsidP="00CF656E">
      <w:pPr>
        <w:rPr>
          <w:rFonts w:ascii="Times New Roman" w:hAnsi="Times New Roman" w:cs="Times New Roman"/>
          <w:b/>
          <w:u w:val="single"/>
        </w:rPr>
      </w:pPr>
      <w:r w:rsidRPr="002F6587">
        <w:rPr>
          <w:rFonts w:ascii="Times New Roman" w:hAnsi="Times New Roman" w:cs="Times New Roman"/>
          <w:b/>
          <w:u w:val="single"/>
        </w:rPr>
        <w:t>WEEK 5</w:t>
      </w:r>
      <w:r>
        <w:rPr>
          <w:rFonts w:ascii="Times New Roman" w:hAnsi="Times New Roman" w:cs="Times New Roman"/>
          <w:b/>
          <w:u w:val="single"/>
        </w:rPr>
        <w:t>:</w:t>
      </w:r>
      <w:r w:rsidR="00FC185C">
        <w:rPr>
          <w:rFonts w:ascii="Times New Roman" w:hAnsi="Times New Roman" w:cs="Times New Roman"/>
          <w:b/>
          <w:u w:val="single"/>
        </w:rPr>
        <w:t xml:space="preserve"> Publishers</w:t>
      </w:r>
    </w:p>
    <w:p w14:paraId="7040B856" w14:textId="77777777" w:rsidR="00A565B2" w:rsidRDefault="00CF656E" w:rsidP="00A565B2">
      <w:pPr>
        <w:rPr>
          <w:rFonts w:ascii="Times New Roman" w:hAnsi="Times New Roman" w:cs="Times New Roman"/>
        </w:rPr>
      </w:pPr>
      <w:r>
        <w:rPr>
          <w:rFonts w:ascii="Times New Roman" w:hAnsi="Times New Roman" w:cs="Times New Roman"/>
        </w:rPr>
        <w:t>2-12</w:t>
      </w:r>
      <w:r w:rsidRPr="002F6587">
        <w:rPr>
          <w:rFonts w:ascii="Times New Roman" w:hAnsi="Times New Roman" w:cs="Times New Roman"/>
        </w:rPr>
        <w:t xml:space="preserve">: </w:t>
      </w:r>
      <w:r w:rsidRPr="002F6587">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 xml:space="preserve">Citizen Kane </w:t>
      </w:r>
      <w:r w:rsidR="00A565B2" w:rsidRPr="00FC185C">
        <w:rPr>
          <w:rFonts w:ascii="Times New Roman" w:hAnsi="Times New Roman" w:cs="Times New Roman"/>
          <w:b/>
        </w:rPr>
        <w:t>(1941)</w:t>
      </w:r>
    </w:p>
    <w:p w14:paraId="03778DE3" w14:textId="7DBF4739" w:rsidR="00CF656E" w:rsidRPr="00FF55E4" w:rsidRDefault="004772A0" w:rsidP="00A565B2">
      <w:pPr>
        <w:ind w:firstLine="720"/>
        <w:rPr>
          <w:rFonts w:ascii="Times New Roman" w:hAnsi="Times New Roman" w:cs="Times New Roman"/>
          <w:i/>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Ch.4</w:t>
      </w:r>
      <w:r w:rsidR="00FF55E4">
        <w:rPr>
          <w:rFonts w:ascii="Times New Roman" w:hAnsi="Times New Roman" w:cs="Times New Roman"/>
        </w:rPr>
        <w:t>, “</w:t>
      </w:r>
      <w:r w:rsidR="00FF55E4">
        <w:rPr>
          <w:rFonts w:ascii="Times New Roman" w:hAnsi="Times New Roman" w:cs="Times New Roman"/>
          <w:i/>
        </w:rPr>
        <w:t>Citizen Kane”</w:t>
      </w:r>
    </w:p>
    <w:p w14:paraId="340E9450" w14:textId="38A7591B" w:rsidR="00A9216B" w:rsidRDefault="00A9216B" w:rsidP="00A565B2">
      <w:pPr>
        <w:ind w:firstLine="720"/>
        <w:rPr>
          <w:rFonts w:ascii="Times New Roman" w:hAnsi="Times New Roman" w:cs="Times New Roman"/>
        </w:rPr>
      </w:pPr>
      <w:r>
        <w:rPr>
          <w:rFonts w:ascii="Times New Roman" w:hAnsi="Times New Roman" w:cs="Times New Roman"/>
        </w:rPr>
        <w:t>Pauline Kael, “Raising Kane”</w:t>
      </w:r>
    </w:p>
    <w:p w14:paraId="1C8AFD28" w14:textId="4C08BB87" w:rsidR="00CF656E" w:rsidRDefault="00CF656E" w:rsidP="00CF656E">
      <w:pPr>
        <w:rPr>
          <w:rFonts w:ascii="Times New Roman" w:hAnsi="Times New Roman" w:cs="Times New Roman"/>
        </w:rPr>
      </w:pPr>
      <w:r>
        <w:rPr>
          <w:rFonts w:ascii="Times New Roman" w:hAnsi="Times New Roman" w:cs="Times New Roman"/>
        </w:rPr>
        <w:t>2-14</w:t>
      </w:r>
      <w:r w:rsidRPr="002F6587">
        <w:rPr>
          <w:rFonts w:ascii="Times New Roman" w:hAnsi="Times New Roman" w:cs="Times New Roman"/>
        </w:rPr>
        <w:t>:</w:t>
      </w:r>
      <w:r w:rsidRPr="002F6587">
        <w:rPr>
          <w:rFonts w:ascii="Times New Roman" w:hAnsi="Times New Roman" w:cs="Times New Roman"/>
        </w:rPr>
        <w:tab/>
      </w:r>
      <w:r w:rsidR="0087739E">
        <w:rPr>
          <w:rFonts w:ascii="Times New Roman" w:hAnsi="Times New Roman" w:cs="Times New Roman"/>
        </w:rPr>
        <w:t xml:space="preserve">Fred </w:t>
      </w:r>
      <w:proofErr w:type="spellStart"/>
      <w:r w:rsidR="0087739E">
        <w:rPr>
          <w:rFonts w:ascii="Times New Roman" w:hAnsi="Times New Roman" w:cs="Times New Roman"/>
        </w:rPr>
        <w:t>Blevens</w:t>
      </w:r>
      <w:proofErr w:type="spellEnd"/>
      <w:r w:rsidR="00A9216B">
        <w:rPr>
          <w:rFonts w:ascii="Times New Roman" w:hAnsi="Times New Roman" w:cs="Times New Roman"/>
        </w:rPr>
        <w:t xml:space="preserve">, </w:t>
      </w:r>
      <w:r w:rsidR="0087739E">
        <w:rPr>
          <w:rFonts w:ascii="Times New Roman" w:hAnsi="Times New Roman" w:cs="Times New Roman"/>
        </w:rPr>
        <w:t xml:space="preserve">“Publishers” in </w:t>
      </w:r>
      <w:r w:rsidR="00A9216B">
        <w:rPr>
          <w:rFonts w:ascii="Times New Roman" w:hAnsi="Times New Roman" w:cs="Times New Roman"/>
          <w:i/>
        </w:rPr>
        <w:t>American Journalism</w:t>
      </w:r>
      <w:r w:rsidR="00FF55E4">
        <w:rPr>
          <w:rFonts w:ascii="Times New Roman" w:hAnsi="Times New Roman" w:cs="Times New Roman"/>
        </w:rPr>
        <w:t xml:space="preserve"> </w:t>
      </w:r>
    </w:p>
    <w:p w14:paraId="57D24A70" w14:textId="6934CD7D" w:rsidR="004C0E43" w:rsidRPr="004C0E43" w:rsidRDefault="004C0E43" w:rsidP="00CF656E">
      <w:pPr>
        <w:rPr>
          <w:rFonts w:ascii="Times New Roman" w:hAnsi="Times New Roman" w:cs="Times New Roman"/>
        </w:rPr>
      </w:pPr>
      <w:r>
        <w:rPr>
          <w:rFonts w:ascii="Times New Roman" w:hAnsi="Times New Roman" w:cs="Times New Roman"/>
        </w:rPr>
        <w:tab/>
        <w:t xml:space="preserve">Jim </w:t>
      </w:r>
      <w:proofErr w:type="spellStart"/>
      <w:r>
        <w:rPr>
          <w:rFonts w:ascii="Times New Roman" w:hAnsi="Times New Roman" w:cs="Times New Roman"/>
        </w:rPr>
        <w:t>McPhereson</w:t>
      </w:r>
      <w:proofErr w:type="spellEnd"/>
      <w:r>
        <w:rPr>
          <w:rFonts w:ascii="Times New Roman" w:hAnsi="Times New Roman" w:cs="Times New Roman"/>
        </w:rPr>
        <w:t xml:space="preserve">, “Mergers, Chains, Monopoly, and Competition” in </w:t>
      </w:r>
      <w:r>
        <w:rPr>
          <w:rFonts w:ascii="Times New Roman" w:hAnsi="Times New Roman" w:cs="Times New Roman"/>
          <w:i/>
        </w:rPr>
        <w:t>American Journalism</w:t>
      </w:r>
    </w:p>
    <w:p w14:paraId="727F61E2" w14:textId="3D660BAB" w:rsidR="00E30380" w:rsidRPr="00D246F9" w:rsidRDefault="00E30380" w:rsidP="00E30380">
      <w:pPr>
        <w:rPr>
          <w:rFonts w:ascii="Times New Roman" w:hAnsi="Times New Roman" w:cs="Times New Roman"/>
          <w:b/>
        </w:rPr>
      </w:pPr>
      <w:r w:rsidRPr="00D246F9">
        <w:rPr>
          <w:rFonts w:ascii="Times New Roman" w:hAnsi="Times New Roman" w:cs="Times New Roman"/>
          <w:b/>
        </w:rPr>
        <w:t>2-</w:t>
      </w:r>
      <w:r>
        <w:rPr>
          <w:rFonts w:ascii="Times New Roman" w:hAnsi="Times New Roman" w:cs="Times New Roman"/>
          <w:b/>
        </w:rPr>
        <w:t>15</w:t>
      </w:r>
      <w:r w:rsidRPr="00D246F9">
        <w:rPr>
          <w:rFonts w:ascii="Times New Roman" w:hAnsi="Times New Roman" w:cs="Times New Roman"/>
          <w:b/>
        </w:rPr>
        <w:t xml:space="preserve">: </w:t>
      </w:r>
      <w:r w:rsidRPr="00D246F9">
        <w:rPr>
          <w:rFonts w:ascii="Times New Roman" w:hAnsi="Times New Roman" w:cs="Times New Roman"/>
          <w:b/>
        </w:rPr>
        <w:tab/>
        <w:t>ESSAY ONE DUE</w:t>
      </w:r>
    </w:p>
    <w:p w14:paraId="1B1EAA25" w14:textId="77777777" w:rsidR="00CF656E" w:rsidRPr="003C6F3C" w:rsidRDefault="00CF656E" w:rsidP="00CF656E">
      <w:pPr>
        <w:rPr>
          <w:rFonts w:ascii="Times New Roman" w:hAnsi="Times New Roman" w:cs="Times New Roman"/>
        </w:rPr>
      </w:pPr>
    </w:p>
    <w:p w14:paraId="02721347" w14:textId="68BE166B" w:rsidR="00CF656E" w:rsidRPr="00AD5C41" w:rsidRDefault="00CF656E" w:rsidP="00CF656E">
      <w:pPr>
        <w:rPr>
          <w:rFonts w:ascii="Times New Roman" w:hAnsi="Times New Roman" w:cs="Times New Roman"/>
          <w:b/>
          <w:u w:val="single"/>
        </w:rPr>
      </w:pPr>
      <w:r w:rsidRPr="003C6F3C">
        <w:rPr>
          <w:rFonts w:ascii="Times New Roman" w:hAnsi="Times New Roman" w:cs="Times New Roman"/>
          <w:b/>
          <w:u w:val="single"/>
        </w:rPr>
        <w:t>WEEK 6</w:t>
      </w:r>
      <w:r>
        <w:rPr>
          <w:rFonts w:ascii="Times New Roman" w:hAnsi="Times New Roman" w:cs="Times New Roman"/>
          <w:b/>
          <w:u w:val="single"/>
        </w:rPr>
        <w:t xml:space="preserve">: </w:t>
      </w:r>
      <w:r w:rsidR="0086477D">
        <w:rPr>
          <w:rFonts w:ascii="Times New Roman" w:hAnsi="Times New Roman" w:cs="Times New Roman"/>
          <w:b/>
          <w:u w:val="single"/>
        </w:rPr>
        <w:t>Noir</w:t>
      </w:r>
    </w:p>
    <w:p w14:paraId="3FE8615E" w14:textId="77777777" w:rsidR="00A565B2" w:rsidRDefault="00CF656E" w:rsidP="00A565B2">
      <w:pPr>
        <w:rPr>
          <w:rFonts w:ascii="Times New Roman" w:hAnsi="Times New Roman" w:cs="Times New Roman"/>
        </w:rPr>
      </w:pPr>
      <w:r>
        <w:rPr>
          <w:rFonts w:ascii="Times New Roman" w:hAnsi="Times New Roman" w:cs="Times New Roman"/>
        </w:rPr>
        <w:t>2-19</w:t>
      </w:r>
      <w:r w:rsidRPr="008D1EC6">
        <w:rPr>
          <w:rFonts w:ascii="Times New Roman" w:hAnsi="Times New Roman" w:cs="Times New Roman"/>
        </w:rPr>
        <w:t xml:space="preserve">: </w:t>
      </w:r>
      <w:r>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 xml:space="preserve">Deadline U.S.A. </w:t>
      </w:r>
      <w:r w:rsidR="00A565B2" w:rsidRPr="00FC185C">
        <w:rPr>
          <w:rFonts w:ascii="Times New Roman" w:hAnsi="Times New Roman" w:cs="Times New Roman"/>
          <w:b/>
        </w:rPr>
        <w:t>(1952)</w:t>
      </w:r>
    </w:p>
    <w:p w14:paraId="6D5A495B" w14:textId="4D620B70" w:rsidR="00CF656E" w:rsidRDefault="004772A0" w:rsidP="00A565B2">
      <w:pPr>
        <w:ind w:firstLine="720"/>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Ch.5</w:t>
      </w:r>
      <w:r w:rsidR="00FF55E4">
        <w:rPr>
          <w:rFonts w:ascii="Times New Roman" w:hAnsi="Times New Roman" w:cs="Times New Roman"/>
        </w:rPr>
        <w:t>, “News in a Noir World”</w:t>
      </w:r>
    </w:p>
    <w:p w14:paraId="59749338" w14:textId="4F5F368C" w:rsidR="00327575" w:rsidRDefault="00327575" w:rsidP="00A565B2">
      <w:pPr>
        <w:ind w:firstLine="720"/>
        <w:rPr>
          <w:rFonts w:ascii="Times New Roman" w:hAnsi="Times New Roman" w:cs="Times New Roman"/>
        </w:rPr>
      </w:pPr>
      <w:r>
        <w:rPr>
          <w:rFonts w:ascii="Times New Roman" w:hAnsi="Times New Roman" w:cs="Times New Roman"/>
        </w:rPr>
        <w:t>Howard Good, “The Dog that Bit You”</w:t>
      </w:r>
    </w:p>
    <w:p w14:paraId="0E6464A6" w14:textId="77777777" w:rsidR="00A565B2" w:rsidRPr="00FC185C" w:rsidRDefault="00CF656E" w:rsidP="00A565B2">
      <w:pPr>
        <w:rPr>
          <w:rFonts w:ascii="Times New Roman" w:hAnsi="Times New Roman" w:cs="Times New Roman"/>
          <w:b/>
        </w:rPr>
      </w:pPr>
      <w:r>
        <w:rPr>
          <w:rFonts w:ascii="Times New Roman" w:hAnsi="Times New Roman" w:cs="Times New Roman"/>
        </w:rPr>
        <w:t>2-21</w:t>
      </w:r>
      <w:r w:rsidRPr="008D1EC6">
        <w:rPr>
          <w:rFonts w:ascii="Times New Roman" w:hAnsi="Times New Roman" w:cs="Times New Roman"/>
        </w:rPr>
        <w:t xml:space="preserve">: </w:t>
      </w:r>
      <w:r>
        <w:rPr>
          <w:rFonts w:ascii="Times New Roman" w:hAnsi="Times New Roman" w:cs="Times New Roman"/>
        </w:rPr>
        <w:tab/>
      </w:r>
      <w:r w:rsidR="00A565B2">
        <w:rPr>
          <w:rFonts w:ascii="Times New Roman" w:hAnsi="Times New Roman" w:cs="Times New Roman"/>
        </w:rPr>
        <w:t xml:space="preserve">Recommended: </w:t>
      </w:r>
      <w:r w:rsidR="00A565B2">
        <w:rPr>
          <w:rFonts w:ascii="Times New Roman" w:hAnsi="Times New Roman" w:cs="Times New Roman"/>
          <w:b/>
          <w:i/>
        </w:rPr>
        <w:t>Ace in the Hole</w:t>
      </w:r>
      <w:r w:rsidR="00A565B2">
        <w:rPr>
          <w:rFonts w:ascii="Times New Roman" w:hAnsi="Times New Roman" w:cs="Times New Roman"/>
          <w:b/>
        </w:rPr>
        <w:t xml:space="preserve"> (1951)</w:t>
      </w:r>
    </w:p>
    <w:p w14:paraId="0CB5EDD2" w14:textId="3A713EEC" w:rsidR="00BA1D3E" w:rsidRDefault="00BA1D3E" w:rsidP="00BA1D3E">
      <w:pPr>
        <w:ind w:firstLine="720"/>
        <w:rPr>
          <w:rFonts w:ascii="Times New Roman" w:hAnsi="Times New Roman" w:cs="Times New Roman"/>
        </w:rPr>
      </w:pPr>
      <w:r>
        <w:rPr>
          <w:rFonts w:ascii="Times New Roman" w:hAnsi="Times New Roman" w:cs="Times New Roman"/>
        </w:rPr>
        <w:t xml:space="preserve">Michael A. </w:t>
      </w:r>
      <w:proofErr w:type="spellStart"/>
      <w:r>
        <w:rPr>
          <w:rFonts w:ascii="Times New Roman" w:hAnsi="Times New Roman" w:cs="Times New Roman"/>
        </w:rPr>
        <w:t>Longinow</w:t>
      </w:r>
      <w:proofErr w:type="spellEnd"/>
      <w:r>
        <w:rPr>
          <w:rFonts w:ascii="Times New Roman" w:hAnsi="Times New Roman" w:cs="Times New Roman"/>
        </w:rPr>
        <w:t xml:space="preserve">, “News Gathering” in </w:t>
      </w:r>
      <w:r w:rsidRPr="004C0E43">
        <w:rPr>
          <w:rFonts w:ascii="Times New Roman" w:hAnsi="Times New Roman" w:cs="Times New Roman"/>
          <w:i/>
        </w:rPr>
        <w:t>American Journalism</w:t>
      </w:r>
    </w:p>
    <w:p w14:paraId="0CA981AB" w14:textId="77777777" w:rsidR="00BA1D3E" w:rsidRDefault="00BA1D3E" w:rsidP="00BA1D3E">
      <w:pPr>
        <w:ind w:firstLine="720"/>
        <w:rPr>
          <w:rFonts w:ascii="Times New Roman" w:hAnsi="Times New Roman" w:cs="Times New Roman"/>
          <w:i/>
        </w:rPr>
      </w:pPr>
      <w:r>
        <w:rPr>
          <w:rFonts w:ascii="Times New Roman" w:hAnsi="Times New Roman" w:cs="Times New Roman"/>
        </w:rPr>
        <w:t xml:space="preserve">James </w:t>
      </w:r>
      <w:proofErr w:type="spellStart"/>
      <w:r>
        <w:rPr>
          <w:rFonts w:ascii="Times New Roman" w:hAnsi="Times New Roman" w:cs="Times New Roman"/>
        </w:rPr>
        <w:t>Aucoin</w:t>
      </w:r>
      <w:proofErr w:type="spellEnd"/>
      <w:r>
        <w:rPr>
          <w:rFonts w:ascii="Times New Roman" w:hAnsi="Times New Roman" w:cs="Times New Roman"/>
        </w:rPr>
        <w:t xml:space="preserve">, “Investigative Journalism” in </w:t>
      </w:r>
      <w:r>
        <w:rPr>
          <w:rFonts w:ascii="Times New Roman" w:hAnsi="Times New Roman" w:cs="Times New Roman"/>
          <w:i/>
        </w:rPr>
        <w:t>American Journalism</w:t>
      </w:r>
    </w:p>
    <w:p w14:paraId="60D8B0F2" w14:textId="77777777" w:rsidR="00CF656E" w:rsidRPr="008D1EC6" w:rsidRDefault="00CF656E" w:rsidP="00CF656E">
      <w:pPr>
        <w:rPr>
          <w:rFonts w:ascii="Times New Roman" w:hAnsi="Times New Roman" w:cs="Times New Roman"/>
        </w:rPr>
      </w:pPr>
    </w:p>
    <w:p w14:paraId="7409111F" w14:textId="5F6F06C6" w:rsidR="00CF656E" w:rsidRPr="00AD5C41" w:rsidRDefault="00CF656E" w:rsidP="00CF656E">
      <w:pPr>
        <w:rPr>
          <w:rFonts w:ascii="Times New Roman" w:hAnsi="Times New Roman" w:cs="Times New Roman"/>
          <w:b/>
          <w:u w:val="single"/>
        </w:rPr>
      </w:pPr>
      <w:r w:rsidRPr="003C6F3C">
        <w:rPr>
          <w:rFonts w:ascii="Times New Roman" w:hAnsi="Times New Roman" w:cs="Times New Roman"/>
          <w:b/>
          <w:u w:val="single"/>
        </w:rPr>
        <w:t>WEEK 7</w:t>
      </w:r>
      <w:r>
        <w:rPr>
          <w:rFonts w:ascii="Times New Roman" w:hAnsi="Times New Roman" w:cs="Times New Roman"/>
          <w:b/>
          <w:u w:val="single"/>
        </w:rPr>
        <w:t xml:space="preserve">: </w:t>
      </w:r>
      <w:r w:rsidR="0086477D">
        <w:rPr>
          <w:rFonts w:ascii="Times New Roman" w:hAnsi="Times New Roman" w:cs="Times New Roman"/>
          <w:b/>
          <w:u w:val="single"/>
        </w:rPr>
        <w:t>The Sixties</w:t>
      </w:r>
    </w:p>
    <w:p w14:paraId="115B2011" w14:textId="77777777" w:rsidR="00A565B2" w:rsidRDefault="00CF656E" w:rsidP="00A565B2">
      <w:pPr>
        <w:rPr>
          <w:rFonts w:ascii="Times New Roman" w:hAnsi="Times New Roman" w:cs="Times New Roman"/>
          <w:b/>
        </w:rPr>
      </w:pPr>
      <w:r>
        <w:rPr>
          <w:rFonts w:ascii="Times New Roman" w:hAnsi="Times New Roman" w:cs="Times New Roman"/>
        </w:rPr>
        <w:t xml:space="preserve">2-26: </w:t>
      </w:r>
      <w:r>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Medium Cool</w:t>
      </w:r>
      <w:r w:rsidR="00A565B2" w:rsidRPr="00FC185C">
        <w:rPr>
          <w:rFonts w:ascii="Times New Roman" w:hAnsi="Times New Roman" w:cs="Times New Roman"/>
          <w:b/>
        </w:rPr>
        <w:t xml:space="preserve"> (1968)</w:t>
      </w:r>
    </w:p>
    <w:p w14:paraId="18C82BC2" w14:textId="42421580" w:rsidR="0087614F" w:rsidRPr="00AF1306" w:rsidRDefault="00AF1306" w:rsidP="00CF656E">
      <w:pPr>
        <w:rPr>
          <w:rFonts w:ascii="Times New Roman" w:hAnsi="Times New Roman" w:cs="Times New Roman"/>
        </w:rPr>
      </w:pPr>
      <w:r>
        <w:rPr>
          <w:rFonts w:ascii="Times New Roman" w:hAnsi="Times New Roman" w:cs="Times New Roman"/>
        </w:rPr>
        <w:tab/>
        <w:t xml:space="preserve">Norman Mailer, from </w:t>
      </w:r>
      <w:r>
        <w:rPr>
          <w:rFonts w:ascii="Times New Roman" w:hAnsi="Times New Roman" w:cs="Times New Roman"/>
          <w:i/>
        </w:rPr>
        <w:t>Miami and the Siege of Chicago</w:t>
      </w:r>
    </w:p>
    <w:p w14:paraId="0A777391" w14:textId="5076DB1F" w:rsidR="00CF656E" w:rsidRDefault="00CF656E" w:rsidP="00CF656E">
      <w:pPr>
        <w:rPr>
          <w:rFonts w:ascii="Times New Roman" w:hAnsi="Times New Roman" w:cs="Times New Roman"/>
        </w:rPr>
      </w:pPr>
      <w:r>
        <w:rPr>
          <w:rFonts w:ascii="Times New Roman" w:hAnsi="Times New Roman" w:cs="Times New Roman"/>
        </w:rPr>
        <w:t>2-28</w:t>
      </w:r>
      <w:r w:rsidRPr="00F7754A">
        <w:rPr>
          <w:rFonts w:ascii="Times New Roman" w:hAnsi="Times New Roman" w:cs="Times New Roman"/>
        </w:rPr>
        <w:t xml:space="preserve">: </w:t>
      </w:r>
      <w:r w:rsidRPr="00F7754A">
        <w:rPr>
          <w:rFonts w:ascii="Times New Roman" w:hAnsi="Times New Roman" w:cs="Times New Roman"/>
        </w:rPr>
        <w:tab/>
      </w:r>
      <w:r w:rsidR="00A565B2">
        <w:rPr>
          <w:rFonts w:ascii="Times New Roman" w:hAnsi="Times New Roman" w:cs="Times New Roman"/>
        </w:rPr>
        <w:t xml:space="preserve">Carl Bernstein &amp; Bob Woodward, </w:t>
      </w:r>
      <w:r w:rsidR="00A565B2">
        <w:rPr>
          <w:rFonts w:ascii="Times New Roman" w:hAnsi="Times New Roman" w:cs="Times New Roman"/>
          <w:i/>
        </w:rPr>
        <w:t>All the President’s Men</w:t>
      </w:r>
      <w:r w:rsidR="0087739E">
        <w:rPr>
          <w:rFonts w:ascii="Times New Roman" w:hAnsi="Times New Roman" w:cs="Times New Roman"/>
        </w:rPr>
        <w:t xml:space="preserve">, </w:t>
      </w:r>
      <w:r w:rsidR="004C0E43">
        <w:rPr>
          <w:rFonts w:ascii="Times New Roman" w:hAnsi="Times New Roman" w:cs="Times New Roman"/>
        </w:rPr>
        <w:t>p.</w:t>
      </w:r>
      <w:r w:rsidR="0087739E">
        <w:rPr>
          <w:rFonts w:ascii="Times New Roman" w:hAnsi="Times New Roman" w:cs="Times New Roman"/>
        </w:rPr>
        <w:t>1-70</w:t>
      </w:r>
    </w:p>
    <w:p w14:paraId="496D75C2" w14:textId="4163B617" w:rsidR="00CF656E" w:rsidRPr="00AD5C41" w:rsidRDefault="00CF656E" w:rsidP="00CF656E">
      <w:pPr>
        <w:rPr>
          <w:rFonts w:ascii="Times New Roman" w:hAnsi="Times New Roman" w:cs="Times New Roman"/>
          <w:b/>
          <w:u w:val="single"/>
        </w:rPr>
      </w:pPr>
      <w:r w:rsidRPr="003C6F3C">
        <w:rPr>
          <w:rFonts w:ascii="Times New Roman" w:hAnsi="Times New Roman" w:cs="Times New Roman"/>
          <w:b/>
          <w:u w:val="single"/>
        </w:rPr>
        <w:lastRenderedPageBreak/>
        <w:t>WEEK 8</w:t>
      </w:r>
      <w:r>
        <w:rPr>
          <w:rFonts w:ascii="Times New Roman" w:hAnsi="Times New Roman" w:cs="Times New Roman"/>
          <w:b/>
          <w:u w:val="single"/>
        </w:rPr>
        <w:t>:</w:t>
      </w:r>
      <w:r w:rsidR="0086477D">
        <w:rPr>
          <w:rFonts w:ascii="Times New Roman" w:hAnsi="Times New Roman" w:cs="Times New Roman"/>
          <w:b/>
          <w:u w:val="single"/>
        </w:rPr>
        <w:t xml:space="preserve"> Watergate</w:t>
      </w:r>
    </w:p>
    <w:p w14:paraId="074B7FAD" w14:textId="350DF8FE" w:rsidR="00CF656E" w:rsidRPr="0087739E" w:rsidRDefault="00CF656E" w:rsidP="00CF656E">
      <w:pPr>
        <w:rPr>
          <w:rFonts w:ascii="Times New Roman" w:hAnsi="Times New Roman" w:cs="Times New Roman"/>
        </w:rPr>
      </w:pPr>
      <w:r>
        <w:rPr>
          <w:rFonts w:ascii="Times New Roman" w:hAnsi="Times New Roman" w:cs="Times New Roman"/>
        </w:rPr>
        <w:t>3-5</w:t>
      </w:r>
      <w:r w:rsidR="00181B30">
        <w:rPr>
          <w:rFonts w:ascii="Times New Roman" w:hAnsi="Times New Roman" w:cs="Times New Roman"/>
        </w:rPr>
        <w:t>:</w:t>
      </w:r>
      <w:r>
        <w:rPr>
          <w:rFonts w:ascii="Times New Roman" w:hAnsi="Times New Roman" w:cs="Times New Roman"/>
        </w:rPr>
        <w:tab/>
      </w:r>
      <w:r w:rsidR="004772A0">
        <w:rPr>
          <w:rFonts w:ascii="Times New Roman" w:hAnsi="Times New Roman" w:cs="Times New Roman"/>
        </w:rPr>
        <w:t xml:space="preserve">Carl Bernstein &amp; Bob Woodward, </w:t>
      </w:r>
      <w:r w:rsidR="004772A0">
        <w:rPr>
          <w:rFonts w:ascii="Times New Roman" w:hAnsi="Times New Roman" w:cs="Times New Roman"/>
          <w:i/>
        </w:rPr>
        <w:t>All the President’s Men</w:t>
      </w:r>
      <w:r w:rsidR="0087739E">
        <w:rPr>
          <w:rFonts w:ascii="Times New Roman" w:hAnsi="Times New Roman" w:cs="Times New Roman"/>
        </w:rPr>
        <w:t xml:space="preserve">, </w:t>
      </w:r>
      <w:r w:rsidR="004C0E43">
        <w:rPr>
          <w:rFonts w:ascii="Times New Roman" w:hAnsi="Times New Roman" w:cs="Times New Roman"/>
        </w:rPr>
        <w:t>p.</w:t>
      </w:r>
      <w:r w:rsidR="0087739E">
        <w:rPr>
          <w:rFonts w:ascii="Times New Roman" w:hAnsi="Times New Roman" w:cs="Times New Roman"/>
        </w:rPr>
        <w:t>71-198</w:t>
      </w:r>
    </w:p>
    <w:p w14:paraId="766DCE69" w14:textId="7415FF0A" w:rsidR="00CF656E" w:rsidRPr="0087739E" w:rsidRDefault="00CF656E" w:rsidP="00CF656E">
      <w:pPr>
        <w:rPr>
          <w:rFonts w:ascii="Times New Roman" w:hAnsi="Times New Roman" w:cs="Times New Roman"/>
        </w:rPr>
      </w:pPr>
      <w:r>
        <w:rPr>
          <w:rFonts w:ascii="Times New Roman" w:hAnsi="Times New Roman" w:cs="Times New Roman"/>
        </w:rPr>
        <w:t>3-7</w:t>
      </w:r>
      <w:r w:rsidR="00181B30">
        <w:rPr>
          <w:rFonts w:ascii="Times New Roman" w:hAnsi="Times New Roman" w:cs="Times New Roman"/>
        </w:rPr>
        <w:t>:</w:t>
      </w:r>
      <w:r>
        <w:rPr>
          <w:rFonts w:ascii="Times New Roman" w:hAnsi="Times New Roman" w:cs="Times New Roman"/>
        </w:rPr>
        <w:tab/>
      </w:r>
      <w:r w:rsidR="00A565B2">
        <w:rPr>
          <w:rFonts w:ascii="Times New Roman" w:hAnsi="Times New Roman" w:cs="Times New Roman"/>
        </w:rPr>
        <w:t xml:space="preserve">Carl Bernstein &amp; Bob Woodward, </w:t>
      </w:r>
      <w:r w:rsidR="00A565B2">
        <w:rPr>
          <w:rFonts w:ascii="Times New Roman" w:hAnsi="Times New Roman" w:cs="Times New Roman"/>
          <w:i/>
        </w:rPr>
        <w:t>All the President’s Men</w:t>
      </w:r>
      <w:r w:rsidR="0087739E">
        <w:rPr>
          <w:rFonts w:ascii="Times New Roman" w:hAnsi="Times New Roman" w:cs="Times New Roman"/>
        </w:rPr>
        <w:t xml:space="preserve">, </w:t>
      </w:r>
      <w:r w:rsidR="004C0E43">
        <w:rPr>
          <w:rFonts w:ascii="Times New Roman" w:hAnsi="Times New Roman" w:cs="Times New Roman"/>
        </w:rPr>
        <w:t>p.</w:t>
      </w:r>
      <w:r w:rsidR="0087739E">
        <w:rPr>
          <w:rFonts w:ascii="Times New Roman" w:hAnsi="Times New Roman" w:cs="Times New Roman"/>
        </w:rPr>
        <w:t>199-241</w:t>
      </w:r>
    </w:p>
    <w:p w14:paraId="18622795" w14:textId="77777777" w:rsidR="005640D1" w:rsidRPr="00E8521E" w:rsidRDefault="005640D1" w:rsidP="00CF656E">
      <w:pPr>
        <w:rPr>
          <w:rFonts w:ascii="Times New Roman" w:hAnsi="Times New Roman" w:cs="Times New Roman"/>
        </w:rPr>
      </w:pPr>
    </w:p>
    <w:p w14:paraId="75D96802" w14:textId="38627ACE" w:rsidR="00CF656E" w:rsidRDefault="00CF656E" w:rsidP="00CF656E">
      <w:pPr>
        <w:rPr>
          <w:rFonts w:ascii="Times New Roman" w:hAnsi="Times New Roman" w:cs="Times New Roman"/>
          <w:b/>
          <w:u w:val="single"/>
        </w:rPr>
      </w:pPr>
      <w:r w:rsidRPr="003C6F3C">
        <w:rPr>
          <w:rFonts w:ascii="Times New Roman" w:hAnsi="Times New Roman" w:cs="Times New Roman"/>
          <w:b/>
          <w:u w:val="single"/>
        </w:rPr>
        <w:t>WEEK 9</w:t>
      </w:r>
      <w:r w:rsidR="00181B30">
        <w:rPr>
          <w:rFonts w:ascii="Times New Roman" w:hAnsi="Times New Roman" w:cs="Times New Roman"/>
          <w:b/>
          <w:u w:val="single"/>
        </w:rPr>
        <w:t>: Spring Break</w:t>
      </w:r>
    </w:p>
    <w:p w14:paraId="3078020C" w14:textId="3607A934" w:rsidR="00CF656E" w:rsidRDefault="00CF656E" w:rsidP="00CF656E">
      <w:pPr>
        <w:rPr>
          <w:rFonts w:ascii="Times New Roman" w:hAnsi="Times New Roman" w:cs="Times New Roman"/>
        </w:rPr>
      </w:pPr>
      <w:r>
        <w:rPr>
          <w:rFonts w:ascii="Times New Roman" w:hAnsi="Times New Roman" w:cs="Times New Roman"/>
        </w:rPr>
        <w:t xml:space="preserve">3-12: </w:t>
      </w:r>
      <w:r w:rsidR="00181B30">
        <w:rPr>
          <w:rFonts w:ascii="Times New Roman" w:hAnsi="Times New Roman" w:cs="Times New Roman"/>
        </w:rPr>
        <w:tab/>
      </w:r>
      <w:r w:rsidRPr="000040C9">
        <w:rPr>
          <w:rFonts w:ascii="Times New Roman" w:hAnsi="Times New Roman" w:cs="Times New Roman"/>
          <w:b/>
        </w:rPr>
        <w:t>NO CLASS—Spring Break</w:t>
      </w:r>
    </w:p>
    <w:p w14:paraId="06F360CD" w14:textId="5EF2F5B9" w:rsidR="00CF656E" w:rsidRDefault="00CF656E" w:rsidP="00CF656E">
      <w:pPr>
        <w:rPr>
          <w:rFonts w:ascii="Times New Roman" w:hAnsi="Times New Roman" w:cs="Times New Roman"/>
        </w:rPr>
      </w:pPr>
      <w:r>
        <w:rPr>
          <w:rFonts w:ascii="Times New Roman" w:hAnsi="Times New Roman" w:cs="Times New Roman"/>
        </w:rPr>
        <w:t xml:space="preserve">3-14: </w:t>
      </w:r>
      <w:r w:rsidR="00181B30">
        <w:rPr>
          <w:rFonts w:ascii="Times New Roman" w:hAnsi="Times New Roman" w:cs="Times New Roman"/>
        </w:rPr>
        <w:tab/>
      </w:r>
      <w:r w:rsidRPr="000040C9">
        <w:rPr>
          <w:rFonts w:ascii="Times New Roman" w:hAnsi="Times New Roman" w:cs="Times New Roman"/>
          <w:b/>
        </w:rPr>
        <w:t>NO CLASS—Spring Break</w:t>
      </w:r>
    </w:p>
    <w:p w14:paraId="41D5552A" w14:textId="77777777" w:rsidR="00CF656E" w:rsidRPr="00E8521E" w:rsidRDefault="00CF656E" w:rsidP="00CF656E">
      <w:pPr>
        <w:rPr>
          <w:rFonts w:ascii="Times New Roman" w:hAnsi="Times New Roman" w:cs="Times New Roman"/>
        </w:rPr>
      </w:pPr>
    </w:p>
    <w:p w14:paraId="30310B0B" w14:textId="294D7A3B" w:rsidR="00CF656E" w:rsidRPr="00AD5C41" w:rsidRDefault="004D7B0E" w:rsidP="00CF656E">
      <w:pPr>
        <w:rPr>
          <w:rFonts w:ascii="Times New Roman" w:hAnsi="Times New Roman" w:cs="Times New Roman"/>
          <w:b/>
          <w:u w:val="single"/>
        </w:rPr>
      </w:pPr>
      <w:r>
        <w:rPr>
          <w:rFonts w:ascii="Times New Roman" w:hAnsi="Times New Roman" w:cs="Times New Roman"/>
          <w:b/>
          <w:u w:val="single"/>
        </w:rPr>
        <w:t xml:space="preserve">WEEK 10: </w:t>
      </w:r>
      <w:r w:rsidR="0086477D">
        <w:rPr>
          <w:rFonts w:ascii="Times New Roman" w:hAnsi="Times New Roman" w:cs="Times New Roman"/>
          <w:b/>
          <w:u w:val="single"/>
        </w:rPr>
        <w:t>Watergate</w:t>
      </w:r>
    </w:p>
    <w:p w14:paraId="39A0924A" w14:textId="29C99F23" w:rsidR="00A565B2" w:rsidRDefault="00CF656E" w:rsidP="00A565B2">
      <w:pPr>
        <w:rPr>
          <w:rFonts w:ascii="Times New Roman" w:hAnsi="Times New Roman" w:cs="Times New Roman"/>
        </w:rPr>
      </w:pPr>
      <w:r>
        <w:rPr>
          <w:rFonts w:ascii="Times New Roman" w:hAnsi="Times New Roman" w:cs="Times New Roman"/>
        </w:rPr>
        <w:t>3-19</w:t>
      </w:r>
      <w:r w:rsidR="00181B30">
        <w:rPr>
          <w:rFonts w:ascii="Times New Roman" w:hAnsi="Times New Roman" w:cs="Times New Roman"/>
        </w:rPr>
        <w:t>:</w:t>
      </w:r>
      <w:r>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 xml:space="preserve">All the President’s Men </w:t>
      </w:r>
      <w:r w:rsidR="00A565B2" w:rsidRPr="00FC185C">
        <w:rPr>
          <w:rFonts w:ascii="Times New Roman" w:hAnsi="Times New Roman" w:cs="Times New Roman"/>
          <w:b/>
        </w:rPr>
        <w:t>(1976)</w:t>
      </w:r>
    </w:p>
    <w:p w14:paraId="64817637" w14:textId="5D2E3367" w:rsidR="00CF656E" w:rsidRDefault="00A565B2" w:rsidP="00A565B2">
      <w:pPr>
        <w:ind w:firstLine="720"/>
        <w:rPr>
          <w:rFonts w:ascii="Times New Roman" w:hAnsi="Times New Roman" w:cs="Times New Roman"/>
        </w:rPr>
      </w:pPr>
      <w:r>
        <w:rPr>
          <w:rFonts w:ascii="Times New Roman" w:hAnsi="Times New Roman" w:cs="Times New Roman"/>
        </w:rPr>
        <w:t xml:space="preserve">Carl Bernstein &amp; Bob Woodward, </w:t>
      </w:r>
      <w:r>
        <w:rPr>
          <w:rFonts w:ascii="Times New Roman" w:hAnsi="Times New Roman" w:cs="Times New Roman"/>
          <w:i/>
        </w:rPr>
        <w:t xml:space="preserve">All the President’s </w:t>
      </w:r>
      <w:r w:rsidRPr="004C0E43">
        <w:rPr>
          <w:rFonts w:ascii="Times New Roman" w:hAnsi="Times New Roman" w:cs="Times New Roman"/>
          <w:i/>
        </w:rPr>
        <w:t>Men</w:t>
      </w:r>
      <w:r w:rsidR="004C0E43">
        <w:rPr>
          <w:rFonts w:ascii="Times New Roman" w:hAnsi="Times New Roman" w:cs="Times New Roman"/>
        </w:rPr>
        <w:t>, p.</w:t>
      </w:r>
      <w:r w:rsidR="004C0E43" w:rsidRPr="004C0E43">
        <w:rPr>
          <w:rFonts w:ascii="Times New Roman" w:hAnsi="Times New Roman" w:cs="Times New Roman"/>
        </w:rPr>
        <w:t>242-336</w:t>
      </w:r>
    </w:p>
    <w:p w14:paraId="6BD4FD36" w14:textId="36EACEE4" w:rsidR="00A565B2" w:rsidRPr="00FC185C" w:rsidRDefault="00CF656E" w:rsidP="00A565B2">
      <w:pPr>
        <w:rPr>
          <w:rFonts w:ascii="Times New Roman" w:hAnsi="Times New Roman" w:cs="Times New Roman"/>
          <w:b/>
        </w:rPr>
      </w:pPr>
      <w:r>
        <w:rPr>
          <w:rFonts w:ascii="Times New Roman" w:hAnsi="Times New Roman" w:cs="Times New Roman"/>
        </w:rPr>
        <w:t>3-21</w:t>
      </w:r>
      <w:r w:rsidR="00181B30">
        <w:rPr>
          <w:rFonts w:ascii="Times New Roman" w:hAnsi="Times New Roman" w:cs="Times New Roman"/>
        </w:rPr>
        <w:t>:</w:t>
      </w:r>
      <w:r w:rsidR="00A565B2">
        <w:rPr>
          <w:rFonts w:ascii="Times New Roman" w:hAnsi="Times New Roman" w:cs="Times New Roman"/>
        </w:rPr>
        <w:tab/>
        <w:t xml:space="preserve">Recommended: </w:t>
      </w:r>
      <w:r w:rsidR="00A565B2">
        <w:rPr>
          <w:rFonts w:ascii="Times New Roman" w:hAnsi="Times New Roman" w:cs="Times New Roman"/>
          <w:b/>
          <w:i/>
        </w:rPr>
        <w:t>Frost/Nixon</w:t>
      </w:r>
      <w:r w:rsidR="00A565B2">
        <w:rPr>
          <w:rFonts w:ascii="Times New Roman" w:hAnsi="Times New Roman" w:cs="Times New Roman"/>
          <w:b/>
        </w:rPr>
        <w:t xml:space="preserve"> (2008)</w:t>
      </w:r>
    </w:p>
    <w:p w14:paraId="202D8F79" w14:textId="6D77C162" w:rsidR="00CF656E" w:rsidRDefault="00A565B2" w:rsidP="00CF656E">
      <w:pPr>
        <w:rPr>
          <w:rFonts w:ascii="Times New Roman" w:hAnsi="Times New Roman" w:cs="Times New Roman"/>
        </w:rPr>
      </w:pPr>
      <w:r>
        <w:rPr>
          <w:rFonts w:ascii="Times New Roman" w:hAnsi="Times New Roman" w:cs="Times New Roman"/>
        </w:rPr>
        <w:tab/>
        <w:t xml:space="preserve">Michael </w:t>
      </w:r>
      <w:proofErr w:type="spellStart"/>
      <w:r>
        <w:rPr>
          <w:rFonts w:ascii="Times New Roman" w:hAnsi="Times New Roman" w:cs="Times New Roman"/>
        </w:rPr>
        <w:t>Schudson</w:t>
      </w:r>
      <w:proofErr w:type="spellEnd"/>
      <w:r>
        <w:rPr>
          <w:rFonts w:ascii="Times New Roman" w:hAnsi="Times New Roman" w:cs="Times New Roman"/>
        </w:rPr>
        <w:t>, “Watergate and the Press”</w:t>
      </w:r>
    </w:p>
    <w:p w14:paraId="61DD7453" w14:textId="5DA85753" w:rsidR="0087739E" w:rsidRPr="0087614F" w:rsidRDefault="0087614F" w:rsidP="00CF656E">
      <w:pPr>
        <w:rPr>
          <w:rFonts w:ascii="Times New Roman" w:hAnsi="Times New Roman" w:cs="Times New Roman"/>
        </w:rPr>
      </w:pPr>
      <w:r>
        <w:rPr>
          <w:rFonts w:ascii="Times New Roman" w:hAnsi="Times New Roman" w:cs="Times New Roman"/>
          <w:i/>
        </w:rPr>
        <w:tab/>
      </w:r>
      <w:r>
        <w:rPr>
          <w:rFonts w:ascii="Times New Roman" w:hAnsi="Times New Roman" w:cs="Times New Roman"/>
        </w:rPr>
        <w:t xml:space="preserve">James D. </w:t>
      </w:r>
      <w:proofErr w:type="spellStart"/>
      <w:r>
        <w:rPr>
          <w:rFonts w:ascii="Times New Roman" w:hAnsi="Times New Roman" w:cs="Times New Roman"/>
        </w:rPr>
        <w:t>Startt</w:t>
      </w:r>
      <w:proofErr w:type="spellEnd"/>
      <w:r>
        <w:rPr>
          <w:rFonts w:ascii="Times New Roman" w:hAnsi="Times New Roman" w:cs="Times New Roman"/>
        </w:rPr>
        <w:t xml:space="preserve">, “The Press and U.S. Presidents” in </w:t>
      </w:r>
      <w:r>
        <w:rPr>
          <w:rFonts w:ascii="Times New Roman" w:hAnsi="Times New Roman" w:cs="Times New Roman"/>
          <w:i/>
        </w:rPr>
        <w:t>American Journalism</w:t>
      </w:r>
    </w:p>
    <w:p w14:paraId="3D867BD0" w14:textId="595D3BC6" w:rsidR="0087614F" w:rsidRPr="0087614F" w:rsidRDefault="00E30380" w:rsidP="00CF656E">
      <w:pPr>
        <w:rPr>
          <w:rFonts w:ascii="Times New Roman" w:hAnsi="Times New Roman" w:cs="Times New Roman"/>
        </w:rPr>
      </w:pPr>
      <w:r w:rsidRPr="005640D1">
        <w:rPr>
          <w:rFonts w:ascii="Times New Roman" w:hAnsi="Times New Roman" w:cs="Times New Roman"/>
          <w:b/>
        </w:rPr>
        <w:t>3-</w:t>
      </w:r>
      <w:r>
        <w:rPr>
          <w:rFonts w:ascii="Times New Roman" w:hAnsi="Times New Roman" w:cs="Times New Roman"/>
          <w:b/>
        </w:rPr>
        <w:t>22:</w:t>
      </w:r>
      <w:r w:rsidRPr="005640D1">
        <w:rPr>
          <w:rFonts w:ascii="Times New Roman" w:hAnsi="Times New Roman" w:cs="Times New Roman"/>
          <w:b/>
        </w:rPr>
        <w:tab/>
        <w:t>ESSAY TWO DUE</w:t>
      </w:r>
    </w:p>
    <w:p w14:paraId="68CB095F" w14:textId="77777777" w:rsidR="00E30380" w:rsidRDefault="00E30380" w:rsidP="00CF656E">
      <w:pPr>
        <w:rPr>
          <w:rFonts w:ascii="Times New Roman" w:hAnsi="Times New Roman" w:cs="Times New Roman"/>
          <w:b/>
          <w:u w:val="single"/>
        </w:rPr>
      </w:pPr>
    </w:p>
    <w:p w14:paraId="0EE5DE77" w14:textId="1C56F62A" w:rsidR="00CF656E" w:rsidRPr="00AD5C41" w:rsidRDefault="00CF656E" w:rsidP="00CF656E">
      <w:pPr>
        <w:rPr>
          <w:rFonts w:ascii="Times New Roman" w:hAnsi="Times New Roman" w:cs="Times New Roman"/>
          <w:b/>
          <w:u w:val="single"/>
        </w:rPr>
      </w:pPr>
      <w:r w:rsidRPr="003C6F3C">
        <w:rPr>
          <w:rFonts w:ascii="Times New Roman" w:hAnsi="Times New Roman" w:cs="Times New Roman"/>
          <w:b/>
          <w:u w:val="single"/>
        </w:rPr>
        <w:t>WEEK 11</w:t>
      </w:r>
      <w:r w:rsidR="004D7B0E">
        <w:rPr>
          <w:rFonts w:ascii="Times New Roman" w:hAnsi="Times New Roman" w:cs="Times New Roman"/>
          <w:b/>
          <w:u w:val="single"/>
        </w:rPr>
        <w:t>:</w:t>
      </w:r>
      <w:r w:rsidR="00AD5C41">
        <w:rPr>
          <w:rFonts w:ascii="Times New Roman" w:hAnsi="Times New Roman" w:cs="Times New Roman"/>
          <w:b/>
          <w:u w:val="single"/>
        </w:rPr>
        <w:t xml:space="preserve"> </w:t>
      </w:r>
      <w:r w:rsidR="0086477D">
        <w:rPr>
          <w:rFonts w:ascii="Times New Roman" w:hAnsi="Times New Roman" w:cs="Times New Roman"/>
          <w:b/>
          <w:u w:val="single"/>
        </w:rPr>
        <w:t>Broadcast News</w:t>
      </w:r>
    </w:p>
    <w:p w14:paraId="3EBC300A" w14:textId="690FDE1D" w:rsidR="00A565B2" w:rsidRDefault="00CF656E" w:rsidP="00A565B2">
      <w:pPr>
        <w:rPr>
          <w:rFonts w:ascii="Times New Roman" w:hAnsi="Times New Roman" w:cs="Times New Roman"/>
        </w:rPr>
      </w:pPr>
      <w:r>
        <w:rPr>
          <w:rFonts w:ascii="Times New Roman" w:hAnsi="Times New Roman" w:cs="Times New Roman"/>
        </w:rPr>
        <w:t>3-26</w:t>
      </w:r>
      <w:r w:rsidR="00181B30">
        <w:rPr>
          <w:rFonts w:ascii="Times New Roman" w:hAnsi="Times New Roman" w:cs="Times New Roman"/>
        </w:rPr>
        <w:t>:</w:t>
      </w:r>
      <w:r w:rsidR="004772A0">
        <w:rPr>
          <w:rFonts w:ascii="Times New Roman" w:hAnsi="Times New Roman" w:cs="Times New Roman"/>
        </w:rPr>
        <w:tab/>
      </w:r>
      <w:r w:rsidR="00A565B2">
        <w:rPr>
          <w:rFonts w:ascii="Times New Roman" w:hAnsi="Times New Roman" w:cs="Times New Roman"/>
        </w:rPr>
        <w:t xml:space="preserve">Required: </w:t>
      </w:r>
      <w:r w:rsidR="00A565B2" w:rsidRPr="00FC185C">
        <w:rPr>
          <w:rFonts w:ascii="Times New Roman" w:hAnsi="Times New Roman" w:cs="Times New Roman"/>
          <w:b/>
          <w:i/>
        </w:rPr>
        <w:t xml:space="preserve">Network </w:t>
      </w:r>
      <w:r w:rsidR="00A565B2" w:rsidRPr="00FC185C">
        <w:rPr>
          <w:rFonts w:ascii="Times New Roman" w:hAnsi="Times New Roman" w:cs="Times New Roman"/>
          <w:b/>
        </w:rPr>
        <w:t>(1976)</w:t>
      </w:r>
    </w:p>
    <w:p w14:paraId="239435FA" w14:textId="00CC5A27" w:rsidR="00CF656E" w:rsidRDefault="004772A0" w:rsidP="00A565B2">
      <w:pPr>
        <w:ind w:firstLine="720"/>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Ch.6</w:t>
      </w:r>
      <w:r w:rsidR="00FF55E4">
        <w:rPr>
          <w:rFonts w:ascii="Times New Roman" w:hAnsi="Times New Roman" w:cs="Times New Roman"/>
        </w:rPr>
        <w:t>, “News and Conspiracy”</w:t>
      </w:r>
    </w:p>
    <w:p w14:paraId="1E2AEA3D" w14:textId="6EEED154" w:rsidR="0087614F" w:rsidRPr="0087614F" w:rsidRDefault="0087614F" w:rsidP="00A565B2">
      <w:pPr>
        <w:ind w:firstLine="720"/>
        <w:rPr>
          <w:rFonts w:ascii="Times New Roman" w:hAnsi="Times New Roman" w:cs="Times New Roman"/>
        </w:rPr>
      </w:pPr>
      <w:r>
        <w:rPr>
          <w:rFonts w:ascii="Times New Roman" w:hAnsi="Times New Roman" w:cs="Times New Roman"/>
        </w:rPr>
        <w:t xml:space="preserve">William E. </w:t>
      </w:r>
      <w:proofErr w:type="spellStart"/>
      <w:r>
        <w:rPr>
          <w:rFonts w:ascii="Times New Roman" w:hAnsi="Times New Roman" w:cs="Times New Roman"/>
        </w:rPr>
        <w:t>Huntzicker</w:t>
      </w:r>
      <w:proofErr w:type="spellEnd"/>
      <w:r>
        <w:rPr>
          <w:rFonts w:ascii="Times New Roman" w:hAnsi="Times New Roman" w:cs="Times New Roman"/>
        </w:rPr>
        <w:t xml:space="preserve">, “Television News” in </w:t>
      </w:r>
      <w:r>
        <w:rPr>
          <w:rFonts w:ascii="Times New Roman" w:hAnsi="Times New Roman" w:cs="Times New Roman"/>
          <w:i/>
        </w:rPr>
        <w:t>American Journalism</w:t>
      </w:r>
    </w:p>
    <w:p w14:paraId="48D4EDCD" w14:textId="20C8DDD9" w:rsidR="00A565B2" w:rsidRPr="00FC185C" w:rsidRDefault="00CF656E" w:rsidP="00A565B2">
      <w:pPr>
        <w:rPr>
          <w:rFonts w:ascii="Times New Roman" w:hAnsi="Times New Roman" w:cs="Times New Roman"/>
          <w:b/>
        </w:rPr>
      </w:pPr>
      <w:r>
        <w:rPr>
          <w:rFonts w:ascii="Times New Roman" w:hAnsi="Times New Roman" w:cs="Times New Roman"/>
        </w:rPr>
        <w:t>3-28</w:t>
      </w:r>
      <w:r w:rsidR="00181B30">
        <w:rPr>
          <w:rFonts w:ascii="Times New Roman" w:hAnsi="Times New Roman" w:cs="Times New Roman"/>
        </w:rPr>
        <w:t>:</w:t>
      </w:r>
      <w:r w:rsidR="00A565B2">
        <w:rPr>
          <w:rFonts w:ascii="Times New Roman" w:hAnsi="Times New Roman" w:cs="Times New Roman"/>
        </w:rPr>
        <w:tab/>
        <w:t xml:space="preserve">Recommended: </w:t>
      </w:r>
      <w:r w:rsidR="00A565B2">
        <w:rPr>
          <w:rFonts w:ascii="Times New Roman" w:hAnsi="Times New Roman" w:cs="Times New Roman"/>
          <w:b/>
          <w:i/>
        </w:rPr>
        <w:t xml:space="preserve">Broadcast News </w:t>
      </w:r>
      <w:r w:rsidR="00A565B2">
        <w:rPr>
          <w:rFonts w:ascii="Times New Roman" w:hAnsi="Times New Roman" w:cs="Times New Roman"/>
          <w:b/>
        </w:rPr>
        <w:t>(1987)</w:t>
      </w:r>
    </w:p>
    <w:p w14:paraId="20C6C473" w14:textId="7C3FA417" w:rsidR="00C17A8A" w:rsidRPr="00C17A8A" w:rsidRDefault="0087614F" w:rsidP="00CF656E">
      <w:pPr>
        <w:rPr>
          <w:rFonts w:ascii="Times New Roman" w:hAnsi="Times New Roman" w:cs="Times New Roman"/>
        </w:rPr>
      </w:pPr>
      <w:r>
        <w:rPr>
          <w:rFonts w:ascii="Times New Roman" w:hAnsi="Times New Roman" w:cs="Times New Roman"/>
        </w:rPr>
        <w:tab/>
      </w:r>
    </w:p>
    <w:p w14:paraId="07A8F0CF" w14:textId="40A869F8" w:rsidR="00CF656E" w:rsidRPr="00AD5C41" w:rsidRDefault="00CF656E" w:rsidP="00CF656E">
      <w:pPr>
        <w:rPr>
          <w:rFonts w:ascii="Times New Roman" w:hAnsi="Times New Roman" w:cs="Times New Roman"/>
          <w:b/>
          <w:u w:val="single"/>
        </w:rPr>
      </w:pPr>
      <w:r w:rsidRPr="003C6F3C">
        <w:rPr>
          <w:rFonts w:ascii="Times New Roman" w:hAnsi="Times New Roman" w:cs="Times New Roman"/>
          <w:b/>
          <w:u w:val="single"/>
        </w:rPr>
        <w:t>WEEK 12</w:t>
      </w:r>
      <w:r w:rsidR="004D7B0E">
        <w:rPr>
          <w:rFonts w:ascii="Times New Roman" w:hAnsi="Times New Roman" w:cs="Times New Roman"/>
          <w:b/>
          <w:u w:val="single"/>
        </w:rPr>
        <w:t>:</w:t>
      </w:r>
      <w:r w:rsidR="00AD5C41">
        <w:rPr>
          <w:rFonts w:ascii="Times New Roman" w:hAnsi="Times New Roman" w:cs="Times New Roman"/>
          <w:b/>
          <w:u w:val="single"/>
        </w:rPr>
        <w:t xml:space="preserve"> </w:t>
      </w:r>
      <w:r w:rsidR="0086477D">
        <w:rPr>
          <w:rFonts w:ascii="Times New Roman" w:hAnsi="Times New Roman" w:cs="Times New Roman"/>
          <w:b/>
          <w:u w:val="single"/>
        </w:rPr>
        <w:t>Blurred Lines</w:t>
      </w:r>
    </w:p>
    <w:p w14:paraId="2613757F" w14:textId="54F3831B" w:rsidR="00A565B2" w:rsidRDefault="00CF656E" w:rsidP="00A565B2">
      <w:pPr>
        <w:rPr>
          <w:rFonts w:ascii="Times New Roman" w:hAnsi="Times New Roman" w:cs="Times New Roman"/>
          <w:b/>
        </w:rPr>
      </w:pPr>
      <w:r>
        <w:rPr>
          <w:rFonts w:ascii="Times New Roman" w:hAnsi="Times New Roman" w:cs="Times New Roman"/>
        </w:rPr>
        <w:t>4-2</w:t>
      </w:r>
      <w:r w:rsidR="00181B30">
        <w:rPr>
          <w:rFonts w:ascii="Times New Roman" w:hAnsi="Times New Roman" w:cs="Times New Roman"/>
        </w:rPr>
        <w:t>:</w:t>
      </w:r>
      <w:r w:rsidR="00A565B2" w:rsidRPr="00A565B2">
        <w:rPr>
          <w:rFonts w:ascii="Times New Roman" w:hAnsi="Times New Roman" w:cs="Times New Roman"/>
        </w:rPr>
        <w:t xml:space="preserve"> </w:t>
      </w:r>
      <w:r w:rsidR="00A565B2">
        <w:rPr>
          <w:rFonts w:ascii="Times New Roman" w:hAnsi="Times New Roman" w:cs="Times New Roman"/>
        </w:rPr>
        <w:tab/>
        <w:t xml:space="preserve">Required: </w:t>
      </w:r>
      <w:r w:rsidR="00A565B2" w:rsidRPr="005860FB">
        <w:rPr>
          <w:rFonts w:ascii="Times New Roman" w:hAnsi="Times New Roman" w:cs="Times New Roman"/>
          <w:b/>
          <w:i/>
        </w:rPr>
        <w:t>Absence of Malice</w:t>
      </w:r>
      <w:r w:rsidR="00A565B2" w:rsidRPr="005860FB">
        <w:rPr>
          <w:rFonts w:ascii="Times New Roman" w:hAnsi="Times New Roman" w:cs="Times New Roman"/>
          <w:b/>
        </w:rPr>
        <w:t xml:space="preserve"> (1981)</w:t>
      </w:r>
    </w:p>
    <w:p w14:paraId="437E1526" w14:textId="56FE2586" w:rsidR="00C17A8A" w:rsidRDefault="00C17A8A" w:rsidP="00C17A8A">
      <w:pPr>
        <w:ind w:firstLine="720"/>
        <w:rPr>
          <w:rFonts w:ascii="Times New Roman" w:hAnsi="Times New Roman" w:cs="Times New Roman"/>
          <w:b/>
        </w:rPr>
      </w:pPr>
      <w:r>
        <w:rPr>
          <w:rFonts w:ascii="Times New Roman" w:hAnsi="Times New Roman" w:cs="Times New Roman"/>
        </w:rPr>
        <w:t xml:space="preserve">Recommended: </w:t>
      </w:r>
      <w:r>
        <w:rPr>
          <w:rFonts w:ascii="Times New Roman" w:hAnsi="Times New Roman" w:cs="Times New Roman"/>
          <w:b/>
          <w:i/>
        </w:rPr>
        <w:t>The Killing Fields</w:t>
      </w:r>
      <w:r>
        <w:rPr>
          <w:rFonts w:ascii="Times New Roman" w:hAnsi="Times New Roman" w:cs="Times New Roman"/>
          <w:b/>
        </w:rPr>
        <w:t xml:space="preserve"> (1984)</w:t>
      </w:r>
    </w:p>
    <w:p w14:paraId="5666D855" w14:textId="78FFF4C9" w:rsidR="00A9216B" w:rsidRDefault="00A9216B" w:rsidP="00A565B2">
      <w:pPr>
        <w:rPr>
          <w:rFonts w:ascii="Times New Roman" w:hAnsi="Times New Roman" w:cs="Times New Roman"/>
        </w:rPr>
      </w:pPr>
      <w:r>
        <w:rPr>
          <w:rFonts w:ascii="Times New Roman" w:hAnsi="Times New Roman" w:cs="Times New Roman"/>
          <w:b/>
        </w:rPr>
        <w:tab/>
      </w:r>
      <w:r>
        <w:rPr>
          <w:rFonts w:ascii="Times New Roman" w:hAnsi="Times New Roman" w:cs="Times New Roman"/>
        </w:rPr>
        <w:t xml:space="preserve">S. Holly Stocking, “What is Good Work? </w:t>
      </w:r>
      <w:r>
        <w:rPr>
          <w:rFonts w:ascii="Times New Roman" w:hAnsi="Times New Roman" w:cs="Times New Roman"/>
          <w:i/>
        </w:rPr>
        <w:t>Absence of Malice</w:t>
      </w:r>
      <w:r>
        <w:rPr>
          <w:rFonts w:ascii="Times New Roman" w:hAnsi="Times New Roman" w:cs="Times New Roman"/>
        </w:rPr>
        <w:t>”</w:t>
      </w:r>
    </w:p>
    <w:p w14:paraId="5342F817" w14:textId="4B34756D" w:rsidR="00C17A8A" w:rsidRPr="00A9216B" w:rsidRDefault="00C17A8A" w:rsidP="00C17A8A">
      <w:pPr>
        <w:ind w:firstLine="720"/>
        <w:rPr>
          <w:rFonts w:ascii="Times New Roman" w:hAnsi="Times New Roman" w:cs="Times New Roman"/>
        </w:rPr>
      </w:pPr>
      <w:r>
        <w:rPr>
          <w:rFonts w:ascii="Times New Roman" w:hAnsi="Times New Roman" w:cs="Times New Roman"/>
        </w:rPr>
        <w:t xml:space="preserve">Ernest L. Perry, “Coverage of Crime” in </w:t>
      </w:r>
      <w:r>
        <w:rPr>
          <w:rFonts w:ascii="Times New Roman" w:hAnsi="Times New Roman" w:cs="Times New Roman"/>
          <w:i/>
        </w:rPr>
        <w:t>American Journalism</w:t>
      </w:r>
    </w:p>
    <w:p w14:paraId="429D787F" w14:textId="1CF98245" w:rsidR="00CF656E" w:rsidRDefault="00CF656E" w:rsidP="00CF656E">
      <w:pPr>
        <w:rPr>
          <w:rFonts w:ascii="Times New Roman" w:hAnsi="Times New Roman" w:cs="Times New Roman"/>
        </w:rPr>
      </w:pPr>
      <w:r>
        <w:rPr>
          <w:rFonts w:ascii="Times New Roman" w:hAnsi="Times New Roman" w:cs="Times New Roman"/>
        </w:rPr>
        <w:t>4-4</w:t>
      </w:r>
      <w:r w:rsidR="00181B30">
        <w:rPr>
          <w:rFonts w:ascii="Times New Roman" w:hAnsi="Times New Roman" w:cs="Times New Roman"/>
        </w:rPr>
        <w:t>:</w:t>
      </w:r>
      <w:r w:rsidR="00C17A8A">
        <w:rPr>
          <w:rFonts w:ascii="Times New Roman" w:hAnsi="Times New Roman" w:cs="Times New Roman"/>
        </w:rPr>
        <w:tab/>
      </w:r>
      <w:r w:rsidR="00C17A8A" w:rsidRPr="00C17A8A">
        <w:rPr>
          <w:rFonts w:ascii="Times New Roman" w:hAnsi="Times New Roman" w:cs="Times New Roman"/>
          <w:b/>
        </w:rPr>
        <w:t>NO CLASS</w:t>
      </w:r>
      <w:r w:rsidR="00C17A8A">
        <w:rPr>
          <w:rFonts w:ascii="Times New Roman" w:hAnsi="Times New Roman" w:cs="Times New Roman"/>
        </w:rPr>
        <w:t xml:space="preserve"> (AMERICAN COMPARATIVE LITERATURE ASSOCIATION CONFERENCE)</w:t>
      </w:r>
      <w:r w:rsidR="00C17A8A">
        <w:rPr>
          <w:rFonts w:ascii="Times New Roman" w:hAnsi="Times New Roman" w:cs="Times New Roman"/>
        </w:rPr>
        <w:tab/>
      </w:r>
    </w:p>
    <w:p w14:paraId="3C5B575B" w14:textId="77777777" w:rsidR="00C17A8A" w:rsidRPr="00C17A8A" w:rsidRDefault="00C17A8A" w:rsidP="00CF656E">
      <w:pPr>
        <w:rPr>
          <w:rFonts w:ascii="Times New Roman" w:hAnsi="Times New Roman" w:cs="Times New Roman"/>
        </w:rPr>
      </w:pPr>
    </w:p>
    <w:p w14:paraId="47F542AA" w14:textId="7B29DF0C" w:rsidR="00CF656E" w:rsidRPr="00AD5C41" w:rsidRDefault="00CF656E" w:rsidP="00CF656E">
      <w:pPr>
        <w:rPr>
          <w:rFonts w:ascii="Times New Roman" w:hAnsi="Times New Roman" w:cs="Times New Roman"/>
          <w:b/>
          <w:i/>
          <w:u w:val="single"/>
        </w:rPr>
      </w:pPr>
      <w:r w:rsidRPr="003C6F3C">
        <w:rPr>
          <w:rFonts w:ascii="Times New Roman" w:hAnsi="Times New Roman" w:cs="Times New Roman"/>
          <w:b/>
          <w:u w:val="single"/>
        </w:rPr>
        <w:t>WEEK 13</w:t>
      </w:r>
      <w:r w:rsidR="004D7B0E">
        <w:rPr>
          <w:rFonts w:ascii="Times New Roman" w:hAnsi="Times New Roman" w:cs="Times New Roman"/>
          <w:b/>
          <w:u w:val="single"/>
        </w:rPr>
        <w:t>:</w:t>
      </w:r>
      <w:r w:rsidR="00AD5C41">
        <w:rPr>
          <w:rFonts w:ascii="Times New Roman" w:hAnsi="Times New Roman" w:cs="Times New Roman"/>
          <w:b/>
          <w:u w:val="single"/>
        </w:rPr>
        <w:t xml:space="preserve"> </w:t>
      </w:r>
      <w:r w:rsidR="0086477D">
        <w:rPr>
          <w:rFonts w:ascii="Times New Roman" w:hAnsi="Times New Roman" w:cs="Times New Roman"/>
          <w:b/>
          <w:u w:val="single"/>
        </w:rPr>
        <w:t>Investigative Journalism</w:t>
      </w:r>
    </w:p>
    <w:p w14:paraId="0B9F25DF" w14:textId="2B075447" w:rsidR="00A565B2" w:rsidRDefault="00CF656E" w:rsidP="00A565B2">
      <w:pPr>
        <w:rPr>
          <w:rFonts w:ascii="Times New Roman" w:hAnsi="Times New Roman" w:cs="Times New Roman"/>
          <w:b/>
        </w:rPr>
      </w:pPr>
      <w:r>
        <w:rPr>
          <w:rFonts w:ascii="Times New Roman" w:hAnsi="Times New Roman" w:cs="Times New Roman"/>
        </w:rPr>
        <w:t>4-9</w:t>
      </w:r>
      <w:r w:rsidR="00181B30">
        <w:rPr>
          <w:rFonts w:ascii="Times New Roman" w:hAnsi="Times New Roman" w:cs="Times New Roman"/>
        </w:rPr>
        <w:t>:</w:t>
      </w:r>
      <w:r w:rsidR="00A565B2" w:rsidRPr="00A565B2">
        <w:rPr>
          <w:rFonts w:ascii="Times New Roman" w:hAnsi="Times New Roman" w:cs="Times New Roman"/>
        </w:rPr>
        <w:t xml:space="preserve"> </w:t>
      </w:r>
      <w:r w:rsidR="00A565B2">
        <w:rPr>
          <w:rFonts w:ascii="Times New Roman" w:hAnsi="Times New Roman" w:cs="Times New Roman"/>
        </w:rPr>
        <w:tab/>
        <w:t xml:space="preserve">Required: </w:t>
      </w:r>
      <w:r w:rsidR="00A565B2">
        <w:rPr>
          <w:rFonts w:ascii="Times New Roman" w:hAnsi="Times New Roman" w:cs="Times New Roman"/>
          <w:b/>
          <w:i/>
        </w:rPr>
        <w:t>The Insider</w:t>
      </w:r>
      <w:r w:rsidR="00A565B2" w:rsidRPr="005860FB">
        <w:rPr>
          <w:rFonts w:ascii="Times New Roman" w:hAnsi="Times New Roman" w:cs="Times New Roman"/>
          <w:b/>
        </w:rPr>
        <w:t xml:space="preserve"> (</w:t>
      </w:r>
      <w:r w:rsidR="00A565B2">
        <w:rPr>
          <w:rFonts w:ascii="Times New Roman" w:hAnsi="Times New Roman" w:cs="Times New Roman"/>
          <w:b/>
        </w:rPr>
        <w:t>1999</w:t>
      </w:r>
      <w:r w:rsidR="00A565B2" w:rsidRPr="005860FB">
        <w:rPr>
          <w:rFonts w:ascii="Times New Roman" w:hAnsi="Times New Roman" w:cs="Times New Roman"/>
          <w:b/>
        </w:rPr>
        <w:t>)</w:t>
      </w:r>
    </w:p>
    <w:p w14:paraId="59F24166" w14:textId="40FB95A5" w:rsidR="0087739E" w:rsidRDefault="0087739E" w:rsidP="00A565B2">
      <w:pPr>
        <w:rPr>
          <w:rFonts w:ascii="Times New Roman" w:hAnsi="Times New Roman" w:cs="Times New Roman"/>
        </w:rPr>
      </w:pPr>
      <w:r>
        <w:rPr>
          <w:rFonts w:ascii="Times New Roman" w:hAnsi="Times New Roman" w:cs="Times New Roman"/>
          <w:b/>
        </w:rPr>
        <w:tab/>
      </w:r>
      <w:r>
        <w:rPr>
          <w:rFonts w:ascii="Times New Roman" w:hAnsi="Times New Roman" w:cs="Times New Roman"/>
        </w:rPr>
        <w:t xml:space="preserve">Dane S. </w:t>
      </w:r>
      <w:proofErr w:type="spellStart"/>
      <w:r>
        <w:rPr>
          <w:rFonts w:ascii="Times New Roman" w:hAnsi="Times New Roman" w:cs="Times New Roman"/>
        </w:rPr>
        <w:t>Claussen</w:t>
      </w:r>
      <w:proofErr w:type="spellEnd"/>
      <w:r>
        <w:rPr>
          <w:rFonts w:ascii="Times New Roman" w:hAnsi="Times New Roman" w:cs="Times New Roman"/>
        </w:rPr>
        <w:t xml:space="preserve">, “Economics, Business, &amp; Financial Motivations” in </w:t>
      </w:r>
      <w:r>
        <w:rPr>
          <w:rFonts w:ascii="Times New Roman" w:hAnsi="Times New Roman" w:cs="Times New Roman"/>
          <w:i/>
        </w:rPr>
        <w:t>American Journalism</w:t>
      </w:r>
      <w:r>
        <w:rPr>
          <w:rFonts w:ascii="Times New Roman" w:hAnsi="Times New Roman" w:cs="Times New Roman"/>
        </w:rPr>
        <w:t xml:space="preserve"> </w:t>
      </w:r>
    </w:p>
    <w:p w14:paraId="042DB482" w14:textId="687292ED" w:rsidR="00C17A8A" w:rsidRDefault="00C17A8A" w:rsidP="00C17A8A">
      <w:pPr>
        <w:ind w:firstLine="720"/>
        <w:rPr>
          <w:rFonts w:ascii="Times New Roman" w:hAnsi="Times New Roman" w:cs="Times New Roman"/>
        </w:rPr>
      </w:pPr>
      <w:r>
        <w:rPr>
          <w:rFonts w:ascii="Times New Roman" w:hAnsi="Times New Roman" w:cs="Times New Roman"/>
        </w:rPr>
        <w:t xml:space="preserve">Helen Rounds, “Reform Journalism, Exposes, and Crusading” in </w:t>
      </w:r>
      <w:r>
        <w:rPr>
          <w:rFonts w:ascii="Times New Roman" w:hAnsi="Times New Roman" w:cs="Times New Roman"/>
          <w:i/>
        </w:rPr>
        <w:t>American Journalism</w:t>
      </w:r>
    </w:p>
    <w:p w14:paraId="3137DDE0" w14:textId="5338FF02" w:rsidR="00C17A8A" w:rsidRDefault="00CF656E" w:rsidP="00C17A8A">
      <w:pPr>
        <w:rPr>
          <w:rFonts w:ascii="Times New Roman" w:hAnsi="Times New Roman" w:cs="Times New Roman"/>
          <w:b/>
        </w:rPr>
      </w:pPr>
      <w:r>
        <w:rPr>
          <w:rFonts w:ascii="Times New Roman" w:hAnsi="Times New Roman" w:cs="Times New Roman"/>
        </w:rPr>
        <w:t>4-11</w:t>
      </w:r>
      <w:r w:rsidR="00181B30">
        <w:rPr>
          <w:rFonts w:ascii="Times New Roman" w:hAnsi="Times New Roman" w:cs="Times New Roman"/>
        </w:rPr>
        <w:t>:</w:t>
      </w:r>
      <w:r w:rsidR="00A565B2">
        <w:rPr>
          <w:rFonts w:ascii="Times New Roman" w:hAnsi="Times New Roman" w:cs="Times New Roman"/>
        </w:rPr>
        <w:tab/>
        <w:t xml:space="preserve">Recommended: </w:t>
      </w:r>
      <w:r w:rsidR="00A565B2">
        <w:rPr>
          <w:rFonts w:ascii="Times New Roman" w:hAnsi="Times New Roman" w:cs="Times New Roman"/>
          <w:b/>
          <w:i/>
        </w:rPr>
        <w:t>The Paper</w:t>
      </w:r>
      <w:r w:rsidR="00A565B2">
        <w:rPr>
          <w:rFonts w:ascii="Times New Roman" w:hAnsi="Times New Roman" w:cs="Times New Roman"/>
          <w:b/>
        </w:rPr>
        <w:t xml:space="preserve"> (1994)</w:t>
      </w:r>
    </w:p>
    <w:p w14:paraId="7950655E" w14:textId="4747A9B9" w:rsidR="00CF656E" w:rsidRDefault="00A565B2" w:rsidP="00C17A8A">
      <w:pPr>
        <w:ind w:firstLine="720"/>
        <w:rPr>
          <w:rFonts w:ascii="Times New Roman" w:hAnsi="Times New Roman" w:cs="Times New Roman"/>
        </w:rPr>
      </w:pPr>
      <w:r>
        <w:rPr>
          <w:rFonts w:ascii="Times New Roman" w:hAnsi="Times New Roman" w:cs="Times New Roman"/>
        </w:rPr>
        <w:t xml:space="preserve">Matthew C. Ehrlich, </w:t>
      </w:r>
      <w:r>
        <w:rPr>
          <w:rFonts w:ascii="Times New Roman" w:hAnsi="Times New Roman" w:cs="Times New Roman"/>
          <w:i/>
        </w:rPr>
        <w:t>Journalism in the Movies</w:t>
      </w:r>
      <w:r>
        <w:rPr>
          <w:rFonts w:ascii="Times New Roman" w:hAnsi="Times New Roman" w:cs="Times New Roman"/>
        </w:rPr>
        <w:t>, Ch.7</w:t>
      </w:r>
      <w:r w:rsidR="00FF55E4">
        <w:rPr>
          <w:rFonts w:ascii="Times New Roman" w:hAnsi="Times New Roman" w:cs="Times New Roman"/>
        </w:rPr>
        <w:t xml:space="preserve">, “Myth &amp; </w:t>
      </w:r>
      <w:proofErr w:type="spellStart"/>
      <w:r w:rsidR="00FF55E4">
        <w:rPr>
          <w:rFonts w:ascii="Times New Roman" w:hAnsi="Times New Roman" w:cs="Times New Roman"/>
        </w:rPr>
        <w:t>Antimyth</w:t>
      </w:r>
      <w:proofErr w:type="spellEnd"/>
      <w:r w:rsidR="00FF55E4">
        <w:rPr>
          <w:rFonts w:ascii="Times New Roman" w:hAnsi="Times New Roman" w:cs="Times New Roman"/>
        </w:rPr>
        <w:t xml:space="preserve"> in Contemporary Film”</w:t>
      </w:r>
    </w:p>
    <w:p w14:paraId="1C4DD30B" w14:textId="77777777" w:rsidR="00CF656E" w:rsidRPr="003C6F3C" w:rsidRDefault="00CF656E" w:rsidP="00CF656E">
      <w:pPr>
        <w:rPr>
          <w:rFonts w:ascii="Times New Roman" w:hAnsi="Times New Roman" w:cs="Times New Roman"/>
          <w:b/>
          <w:u w:val="single"/>
        </w:rPr>
      </w:pPr>
    </w:p>
    <w:p w14:paraId="70A60544" w14:textId="105ED69C" w:rsidR="00CF656E" w:rsidRPr="005860FB" w:rsidRDefault="00CF656E" w:rsidP="00CF656E">
      <w:pPr>
        <w:rPr>
          <w:rFonts w:ascii="Times New Roman" w:hAnsi="Times New Roman" w:cs="Times New Roman"/>
          <w:b/>
          <w:u w:val="single"/>
        </w:rPr>
      </w:pPr>
      <w:r w:rsidRPr="003C6F3C">
        <w:rPr>
          <w:rFonts w:ascii="Times New Roman" w:hAnsi="Times New Roman" w:cs="Times New Roman"/>
          <w:b/>
          <w:u w:val="single"/>
        </w:rPr>
        <w:t>WEEK 14</w:t>
      </w:r>
      <w:r>
        <w:rPr>
          <w:rFonts w:ascii="Times New Roman" w:hAnsi="Times New Roman" w:cs="Times New Roman"/>
          <w:b/>
          <w:u w:val="single"/>
        </w:rPr>
        <w:t xml:space="preserve">: </w:t>
      </w:r>
      <w:r w:rsidR="0086477D">
        <w:rPr>
          <w:rFonts w:ascii="Times New Roman" w:hAnsi="Times New Roman" w:cs="Times New Roman"/>
          <w:b/>
          <w:u w:val="single"/>
        </w:rPr>
        <w:t>Independent Media</w:t>
      </w:r>
    </w:p>
    <w:p w14:paraId="29C3B033" w14:textId="4C9BDA0D" w:rsidR="00A565B2" w:rsidRDefault="00CF656E" w:rsidP="00A565B2">
      <w:pPr>
        <w:rPr>
          <w:rFonts w:ascii="Times New Roman" w:hAnsi="Times New Roman" w:cs="Times New Roman"/>
          <w:b/>
        </w:rPr>
      </w:pPr>
      <w:r>
        <w:rPr>
          <w:rFonts w:ascii="Times New Roman" w:hAnsi="Times New Roman" w:cs="Times New Roman"/>
        </w:rPr>
        <w:t>4-16</w:t>
      </w:r>
      <w:r w:rsidR="00181B30">
        <w:rPr>
          <w:rFonts w:ascii="Times New Roman" w:hAnsi="Times New Roman" w:cs="Times New Roman"/>
        </w:rPr>
        <w:t>:</w:t>
      </w:r>
      <w:r>
        <w:rPr>
          <w:rFonts w:ascii="Times New Roman" w:hAnsi="Times New Roman" w:cs="Times New Roman"/>
        </w:rPr>
        <w:tab/>
      </w:r>
      <w:r w:rsidR="00A565B2">
        <w:rPr>
          <w:rFonts w:ascii="Times New Roman" w:hAnsi="Times New Roman" w:cs="Times New Roman"/>
        </w:rPr>
        <w:t xml:space="preserve">Required: </w:t>
      </w:r>
      <w:r w:rsidR="00A565B2">
        <w:rPr>
          <w:rFonts w:ascii="Times New Roman" w:hAnsi="Times New Roman" w:cs="Times New Roman"/>
          <w:b/>
          <w:i/>
        </w:rPr>
        <w:t>Goodnight and Good Luck</w:t>
      </w:r>
      <w:r w:rsidR="00A565B2">
        <w:rPr>
          <w:rFonts w:ascii="Times New Roman" w:hAnsi="Times New Roman" w:cs="Times New Roman"/>
          <w:b/>
        </w:rPr>
        <w:t xml:space="preserve"> (2005)</w:t>
      </w:r>
    </w:p>
    <w:p w14:paraId="07122047" w14:textId="7359E6B2" w:rsidR="00A9216B" w:rsidRDefault="0087739E" w:rsidP="00A9216B">
      <w:pPr>
        <w:ind w:firstLine="720"/>
        <w:rPr>
          <w:rFonts w:ascii="Times New Roman" w:hAnsi="Times New Roman" w:cs="Times New Roman"/>
        </w:rPr>
      </w:pPr>
      <w:r>
        <w:rPr>
          <w:rFonts w:ascii="Times New Roman" w:hAnsi="Times New Roman" w:cs="Times New Roman"/>
        </w:rPr>
        <w:t xml:space="preserve">Linda J. </w:t>
      </w:r>
      <w:proofErr w:type="spellStart"/>
      <w:r>
        <w:rPr>
          <w:rFonts w:ascii="Times New Roman" w:hAnsi="Times New Roman" w:cs="Times New Roman"/>
        </w:rPr>
        <w:t>Lumsden</w:t>
      </w:r>
      <w:proofErr w:type="spellEnd"/>
      <w:r w:rsidR="00A9216B">
        <w:rPr>
          <w:rFonts w:ascii="Times New Roman" w:hAnsi="Times New Roman" w:cs="Times New Roman"/>
        </w:rPr>
        <w:t xml:space="preserve">, </w:t>
      </w:r>
      <w:r>
        <w:rPr>
          <w:rFonts w:ascii="Times New Roman" w:hAnsi="Times New Roman" w:cs="Times New Roman"/>
        </w:rPr>
        <w:t xml:space="preserve">“Press Criticism” in </w:t>
      </w:r>
      <w:r w:rsidR="00A9216B">
        <w:rPr>
          <w:rFonts w:ascii="Times New Roman" w:hAnsi="Times New Roman" w:cs="Times New Roman"/>
          <w:i/>
        </w:rPr>
        <w:t>American Journalism</w:t>
      </w:r>
      <w:r w:rsidR="00FF55E4">
        <w:rPr>
          <w:rFonts w:ascii="Times New Roman" w:hAnsi="Times New Roman" w:cs="Times New Roman"/>
        </w:rPr>
        <w:t xml:space="preserve"> </w:t>
      </w:r>
    </w:p>
    <w:p w14:paraId="0E5EB7B0" w14:textId="49DE4194" w:rsidR="00A9216B" w:rsidRPr="00A9216B" w:rsidRDefault="00A9216B" w:rsidP="00A9216B">
      <w:pPr>
        <w:ind w:firstLine="720"/>
        <w:rPr>
          <w:rFonts w:ascii="Times New Roman" w:hAnsi="Times New Roman" w:cs="Times New Roman"/>
          <w:b/>
        </w:rPr>
      </w:pPr>
      <w:r>
        <w:rPr>
          <w:rFonts w:ascii="Times New Roman" w:hAnsi="Times New Roman" w:cs="Times New Roman"/>
        </w:rPr>
        <w:t xml:space="preserve">Michael Dillon, “Ethics in Black and White: </w:t>
      </w:r>
      <w:r>
        <w:rPr>
          <w:rFonts w:ascii="Times New Roman" w:hAnsi="Times New Roman" w:cs="Times New Roman"/>
          <w:i/>
        </w:rPr>
        <w:t>Good Night and Good Luck</w:t>
      </w:r>
      <w:r>
        <w:rPr>
          <w:rFonts w:ascii="Times New Roman" w:hAnsi="Times New Roman" w:cs="Times New Roman"/>
        </w:rPr>
        <w:t>”</w:t>
      </w:r>
    </w:p>
    <w:p w14:paraId="1F65BA08" w14:textId="1208F4E6" w:rsidR="00CF656E" w:rsidRPr="00493D18" w:rsidRDefault="00CF656E" w:rsidP="00CF656E">
      <w:pPr>
        <w:rPr>
          <w:rFonts w:ascii="Times New Roman" w:hAnsi="Times New Roman" w:cs="Times New Roman"/>
        </w:rPr>
      </w:pPr>
      <w:r>
        <w:rPr>
          <w:rFonts w:ascii="Times New Roman" w:hAnsi="Times New Roman" w:cs="Times New Roman"/>
        </w:rPr>
        <w:t>4-18</w:t>
      </w:r>
      <w:r w:rsidR="00181B30">
        <w:rPr>
          <w:rFonts w:ascii="Times New Roman" w:hAnsi="Times New Roman" w:cs="Times New Roman"/>
        </w:rPr>
        <w:t>:</w:t>
      </w:r>
      <w:r w:rsidR="00A565B2">
        <w:rPr>
          <w:rFonts w:ascii="Times New Roman" w:hAnsi="Times New Roman" w:cs="Times New Roman"/>
        </w:rPr>
        <w:tab/>
        <w:t xml:space="preserve">Matthew C. Ehrlich, </w:t>
      </w:r>
      <w:r w:rsidR="00A565B2">
        <w:rPr>
          <w:rFonts w:ascii="Times New Roman" w:hAnsi="Times New Roman" w:cs="Times New Roman"/>
          <w:i/>
        </w:rPr>
        <w:t>Journalism in the Movies</w:t>
      </w:r>
      <w:r w:rsidR="00A565B2">
        <w:rPr>
          <w:rFonts w:ascii="Times New Roman" w:hAnsi="Times New Roman" w:cs="Times New Roman"/>
        </w:rPr>
        <w:t>, Ch.8</w:t>
      </w:r>
      <w:r w:rsidR="00FF55E4">
        <w:rPr>
          <w:rFonts w:ascii="Times New Roman" w:hAnsi="Times New Roman" w:cs="Times New Roman"/>
        </w:rPr>
        <w:t xml:space="preserve">, </w:t>
      </w:r>
      <w:proofErr w:type="gramStart"/>
      <w:r w:rsidR="00FF55E4">
        <w:rPr>
          <w:rFonts w:ascii="Times New Roman" w:hAnsi="Times New Roman" w:cs="Times New Roman"/>
        </w:rPr>
        <w:t>“</w:t>
      </w:r>
      <w:proofErr w:type="gramEnd"/>
      <w:r w:rsidR="00FF55E4">
        <w:rPr>
          <w:rFonts w:ascii="Times New Roman" w:hAnsi="Times New Roman" w:cs="Times New Roman"/>
        </w:rPr>
        <w:t>An Unseen Power”</w:t>
      </w:r>
    </w:p>
    <w:p w14:paraId="51500420" w14:textId="77777777" w:rsidR="00D246F9" w:rsidRDefault="00D246F9" w:rsidP="00D246F9">
      <w:pPr>
        <w:ind w:firstLine="720"/>
        <w:rPr>
          <w:rFonts w:ascii="Times New Roman" w:hAnsi="Times New Roman" w:cs="Times New Roman"/>
        </w:rPr>
      </w:pPr>
      <w:r>
        <w:rPr>
          <w:rFonts w:ascii="Times New Roman" w:hAnsi="Times New Roman" w:cs="Times New Roman"/>
        </w:rPr>
        <w:t xml:space="preserve">Paulette D. Kilmer, “The Press &amp; Government” in </w:t>
      </w:r>
      <w:r>
        <w:rPr>
          <w:rFonts w:ascii="Times New Roman" w:hAnsi="Times New Roman" w:cs="Times New Roman"/>
          <w:i/>
        </w:rPr>
        <w:t>American Journalism</w:t>
      </w:r>
      <w:r>
        <w:rPr>
          <w:rFonts w:ascii="Times New Roman" w:hAnsi="Times New Roman" w:cs="Times New Roman"/>
        </w:rPr>
        <w:t xml:space="preserve"> </w:t>
      </w:r>
    </w:p>
    <w:p w14:paraId="6868C100" w14:textId="3A156721" w:rsidR="00E30380" w:rsidRPr="0087614F" w:rsidRDefault="00E30380" w:rsidP="00E30380">
      <w:pPr>
        <w:rPr>
          <w:rFonts w:ascii="Times New Roman" w:hAnsi="Times New Roman" w:cs="Times New Roman"/>
        </w:rPr>
      </w:pPr>
      <w:r>
        <w:rPr>
          <w:rFonts w:ascii="Times New Roman" w:hAnsi="Times New Roman" w:cs="Times New Roman"/>
          <w:b/>
        </w:rPr>
        <w:t>4-19:</w:t>
      </w:r>
      <w:r w:rsidRPr="005640D1">
        <w:rPr>
          <w:rFonts w:ascii="Times New Roman" w:hAnsi="Times New Roman" w:cs="Times New Roman"/>
          <w:b/>
        </w:rPr>
        <w:tab/>
        <w:t xml:space="preserve">ESSAY </w:t>
      </w:r>
      <w:r>
        <w:rPr>
          <w:rFonts w:ascii="Times New Roman" w:hAnsi="Times New Roman" w:cs="Times New Roman"/>
          <w:b/>
        </w:rPr>
        <w:t>THREE</w:t>
      </w:r>
      <w:r w:rsidRPr="005640D1">
        <w:rPr>
          <w:rFonts w:ascii="Times New Roman" w:hAnsi="Times New Roman" w:cs="Times New Roman"/>
          <w:b/>
        </w:rPr>
        <w:t xml:space="preserve"> DUE</w:t>
      </w:r>
    </w:p>
    <w:p w14:paraId="503377AC" w14:textId="77777777" w:rsidR="00E30380" w:rsidRPr="003C6F3C" w:rsidRDefault="00E30380" w:rsidP="00CF656E">
      <w:pPr>
        <w:rPr>
          <w:rFonts w:ascii="Times New Roman" w:hAnsi="Times New Roman" w:cs="Times New Roman"/>
          <w:b/>
          <w:u w:val="single"/>
        </w:rPr>
      </w:pPr>
    </w:p>
    <w:p w14:paraId="0A6E0BE2" w14:textId="17F6287C" w:rsidR="00CF656E" w:rsidRDefault="00CF656E" w:rsidP="00CF656E">
      <w:pPr>
        <w:rPr>
          <w:rFonts w:ascii="Times New Roman" w:hAnsi="Times New Roman" w:cs="Times New Roman"/>
          <w:b/>
          <w:u w:val="single"/>
        </w:rPr>
      </w:pPr>
      <w:r w:rsidRPr="003C6F3C">
        <w:rPr>
          <w:rFonts w:ascii="Times New Roman" w:hAnsi="Times New Roman" w:cs="Times New Roman"/>
          <w:b/>
          <w:u w:val="single"/>
        </w:rPr>
        <w:t>WEEK 15</w:t>
      </w:r>
      <w:r>
        <w:rPr>
          <w:rFonts w:ascii="Times New Roman" w:hAnsi="Times New Roman" w:cs="Times New Roman"/>
          <w:b/>
          <w:u w:val="single"/>
        </w:rPr>
        <w:t xml:space="preserve">: </w:t>
      </w:r>
      <w:r w:rsidR="0086477D">
        <w:rPr>
          <w:rFonts w:ascii="Times New Roman" w:hAnsi="Times New Roman" w:cs="Times New Roman"/>
          <w:b/>
          <w:u w:val="single"/>
        </w:rPr>
        <w:t xml:space="preserve">Student Curated </w:t>
      </w:r>
    </w:p>
    <w:p w14:paraId="3ACA9B71" w14:textId="7CA7DCAA" w:rsidR="00CF656E" w:rsidRDefault="00CF656E" w:rsidP="00CF656E">
      <w:pPr>
        <w:rPr>
          <w:rFonts w:ascii="Times New Roman" w:hAnsi="Times New Roman" w:cs="Times New Roman"/>
        </w:rPr>
      </w:pPr>
      <w:r>
        <w:rPr>
          <w:rFonts w:ascii="Times New Roman" w:hAnsi="Times New Roman" w:cs="Times New Roman"/>
        </w:rPr>
        <w:t>4-23</w:t>
      </w:r>
      <w:r w:rsidR="00181B30">
        <w:rPr>
          <w:rFonts w:ascii="Times New Roman" w:hAnsi="Times New Roman" w:cs="Times New Roman"/>
        </w:rPr>
        <w:t>:</w:t>
      </w:r>
    </w:p>
    <w:p w14:paraId="09BA1CB0" w14:textId="4EC9600A" w:rsidR="00CF656E" w:rsidRPr="00885ACA" w:rsidRDefault="00CF656E" w:rsidP="00CF656E">
      <w:pPr>
        <w:rPr>
          <w:rFonts w:ascii="Times New Roman" w:hAnsi="Times New Roman" w:cs="Times New Roman"/>
        </w:rPr>
      </w:pPr>
      <w:r>
        <w:rPr>
          <w:rFonts w:ascii="Times New Roman" w:hAnsi="Times New Roman" w:cs="Times New Roman"/>
        </w:rPr>
        <w:t>4-25</w:t>
      </w:r>
      <w:r w:rsidR="00181B30">
        <w:rPr>
          <w:rFonts w:ascii="Times New Roman" w:hAnsi="Times New Roman" w:cs="Times New Roman"/>
        </w:rPr>
        <w:t>:</w:t>
      </w:r>
    </w:p>
    <w:p w14:paraId="43EB4F39" w14:textId="77777777" w:rsidR="00CF656E" w:rsidRDefault="00CF656E" w:rsidP="00CF656E">
      <w:pPr>
        <w:rPr>
          <w:rFonts w:ascii="Times New Roman" w:hAnsi="Times New Roman" w:cs="Times New Roman"/>
        </w:rPr>
      </w:pPr>
    </w:p>
    <w:p w14:paraId="354B1BE5" w14:textId="597BEB45" w:rsidR="00CF656E" w:rsidRPr="007B0010" w:rsidRDefault="00CF656E" w:rsidP="00CF656E">
      <w:pPr>
        <w:rPr>
          <w:rFonts w:ascii="Times New Roman" w:hAnsi="Times New Roman" w:cs="Times New Roman"/>
          <w:b/>
          <w:u w:val="single"/>
        </w:rPr>
      </w:pPr>
      <w:r w:rsidRPr="007B0010">
        <w:rPr>
          <w:rFonts w:ascii="Times New Roman" w:hAnsi="Times New Roman" w:cs="Times New Roman"/>
          <w:b/>
          <w:u w:val="single"/>
        </w:rPr>
        <w:t>WEEK 16</w:t>
      </w:r>
      <w:r>
        <w:rPr>
          <w:rFonts w:ascii="Times New Roman" w:hAnsi="Times New Roman" w:cs="Times New Roman"/>
          <w:b/>
          <w:u w:val="single"/>
        </w:rPr>
        <w:t xml:space="preserve">: </w:t>
      </w:r>
      <w:r w:rsidR="0086477D">
        <w:rPr>
          <w:rFonts w:ascii="Times New Roman" w:hAnsi="Times New Roman" w:cs="Times New Roman"/>
          <w:b/>
          <w:u w:val="single"/>
        </w:rPr>
        <w:t>Wrap-Up</w:t>
      </w:r>
    </w:p>
    <w:p w14:paraId="1D79E008" w14:textId="534B4CDF" w:rsidR="00CF656E" w:rsidRDefault="00CF656E" w:rsidP="00CF656E">
      <w:pPr>
        <w:rPr>
          <w:rFonts w:ascii="Times New Roman" w:hAnsi="Times New Roman" w:cs="Times New Roman"/>
        </w:rPr>
      </w:pPr>
      <w:r>
        <w:rPr>
          <w:rFonts w:ascii="Times New Roman" w:hAnsi="Times New Roman" w:cs="Times New Roman"/>
        </w:rPr>
        <w:t xml:space="preserve">4-30: </w:t>
      </w:r>
      <w:r w:rsidR="00A565B2">
        <w:rPr>
          <w:rFonts w:ascii="Times New Roman" w:hAnsi="Times New Roman" w:cs="Times New Roman"/>
        </w:rPr>
        <w:tab/>
      </w:r>
      <w:r w:rsidR="005860FB">
        <w:rPr>
          <w:rFonts w:ascii="Times New Roman" w:hAnsi="Times New Roman" w:cs="Times New Roman"/>
        </w:rPr>
        <w:t>Last Class</w:t>
      </w:r>
    </w:p>
    <w:p w14:paraId="06B25A1E" w14:textId="77777777" w:rsidR="00AF0AC7" w:rsidRPr="00FA2BF7" w:rsidRDefault="00AF0AC7" w:rsidP="00CF656E">
      <w:pPr>
        <w:jc w:val="right"/>
        <w:rPr>
          <w:rFonts w:ascii="Times New Roman" w:hAnsi="Times New Roman" w:cs="Times New Roman"/>
          <w:sz w:val="20"/>
          <w:szCs w:val="20"/>
        </w:rPr>
      </w:pPr>
    </w:p>
    <w:sectPr w:rsidR="00AF0AC7" w:rsidRPr="00FA2BF7" w:rsidSect="00AD2321">
      <w:footerReference w:type="default" r:id="rId9"/>
      <w:pgSz w:w="12240" w:h="15840"/>
      <w:pgMar w:top="1440" w:right="1224" w:bottom="1440" w:left="1224"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8C881D" w14:textId="77777777" w:rsidR="00E30380" w:rsidRDefault="00E30380" w:rsidP="00DD5369">
      <w:r>
        <w:separator/>
      </w:r>
    </w:p>
  </w:endnote>
  <w:endnote w:type="continuationSeparator" w:id="0">
    <w:p w14:paraId="7664042D" w14:textId="77777777" w:rsidR="00E30380" w:rsidRDefault="00E30380" w:rsidP="00DD5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4308098"/>
      <w:docPartObj>
        <w:docPartGallery w:val="Page Numbers (Bottom of Page)"/>
        <w:docPartUnique/>
      </w:docPartObj>
    </w:sdtPr>
    <w:sdtContent>
      <w:sdt>
        <w:sdtPr>
          <w:id w:val="860082579"/>
          <w:docPartObj>
            <w:docPartGallery w:val="Page Numbers (Top of Page)"/>
            <w:docPartUnique/>
          </w:docPartObj>
        </w:sdtPr>
        <w:sdtContent>
          <w:p w14:paraId="259E6CC0" w14:textId="77777777" w:rsidR="00E30380" w:rsidRDefault="00E3038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07688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76889">
              <w:rPr>
                <w:b/>
                <w:bCs/>
                <w:noProof/>
              </w:rPr>
              <w:t>4</w:t>
            </w:r>
            <w:r>
              <w:rPr>
                <w:b/>
                <w:bCs/>
                <w:sz w:val="24"/>
                <w:szCs w:val="24"/>
              </w:rPr>
              <w:fldChar w:fldCharType="end"/>
            </w:r>
          </w:p>
        </w:sdtContent>
      </w:sdt>
    </w:sdtContent>
  </w:sdt>
  <w:p w14:paraId="49BEBFDE" w14:textId="77777777" w:rsidR="00E30380" w:rsidRDefault="00E3038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37E487" w14:textId="77777777" w:rsidR="00E30380" w:rsidRDefault="00E30380" w:rsidP="00DD5369">
      <w:r>
        <w:separator/>
      </w:r>
    </w:p>
  </w:footnote>
  <w:footnote w:type="continuationSeparator" w:id="0">
    <w:p w14:paraId="407E9008" w14:textId="77777777" w:rsidR="00E30380" w:rsidRDefault="00E30380" w:rsidP="00DD536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61991"/>
    <w:multiLevelType w:val="hybridMultilevel"/>
    <w:tmpl w:val="1442A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E5754F"/>
    <w:multiLevelType w:val="hybridMultilevel"/>
    <w:tmpl w:val="6A4AF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0F347D5"/>
    <w:multiLevelType w:val="hybridMultilevel"/>
    <w:tmpl w:val="D3B0A6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E3797C"/>
    <w:multiLevelType w:val="hybridMultilevel"/>
    <w:tmpl w:val="C4A22B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35E52E8"/>
    <w:multiLevelType w:val="hybridMultilevel"/>
    <w:tmpl w:val="BCE08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91B06E3"/>
    <w:multiLevelType w:val="hybridMultilevel"/>
    <w:tmpl w:val="BF88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849"/>
    <w:rsid w:val="00047B5B"/>
    <w:rsid w:val="00076889"/>
    <w:rsid w:val="00090659"/>
    <w:rsid w:val="00093739"/>
    <w:rsid w:val="000A1476"/>
    <w:rsid w:val="000A78C7"/>
    <w:rsid w:val="000B095F"/>
    <w:rsid w:val="000B164B"/>
    <w:rsid w:val="000D0849"/>
    <w:rsid w:val="000D76AD"/>
    <w:rsid w:val="000E2790"/>
    <w:rsid w:val="001076BE"/>
    <w:rsid w:val="00131C7B"/>
    <w:rsid w:val="00150E65"/>
    <w:rsid w:val="00160142"/>
    <w:rsid w:val="00181B30"/>
    <w:rsid w:val="001961A8"/>
    <w:rsid w:val="001B5C2F"/>
    <w:rsid w:val="001B6DE9"/>
    <w:rsid w:val="001D3586"/>
    <w:rsid w:val="001D3C62"/>
    <w:rsid w:val="001D4A5D"/>
    <w:rsid w:val="001E2B3D"/>
    <w:rsid w:val="00200D74"/>
    <w:rsid w:val="00215325"/>
    <w:rsid w:val="00220679"/>
    <w:rsid w:val="00232735"/>
    <w:rsid w:val="002531FC"/>
    <w:rsid w:val="002557D4"/>
    <w:rsid w:val="00261D34"/>
    <w:rsid w:val="002622D2"/>
    <w:rsid w:val="002A456D"/>
    <w:rsid w:val="002A4DB9"/>
    <w:rsid w:val="002A6594"/>
    <w:rsid w:val="002B5412"/>
    <w:rsid w:val="002E7DE8"/>
    <w:rsid w:val="002E7F32"/>
    <w:rsid w:val="002F6587"/>
    <w:rsid w:val="002F72FD"/>
    <w:rsid w:val="00305360"/>
    <w:rsid w:val="00327575"/>
    <w:rsid w:val="00332BE5"/>
    <w:rsid w:val="00347CC3"/>
    <w:rsid w:val="00377E2A"/>
    <w:rsid w:val="00383198"/>
    <w:rsid w:val="003A0805"/>
    <w:rsid w:val="003A736F"/>
    <w:rsid w:val="003B233B"/>
    <w:rsid w:val="003C6F3C"/>
    <w:rsid w:val="003C78DB"/>
    <w:rsid w:val="0041467A"/>
    <w:rsid w:val="00414F5D"/>
    <w:rsid w:val="00420570"/>
    <w:rsid w:val="00435283"/>
    <w:rsid w:val="00450F06"/>
    <w:rsid w:val="00452A4F"/>
    <w:rsid w:val="00463D87"/>
    <w:rsid w:val="004772A0"/>
    <w:rsid w:val="004777B5"/>
    <w:rsid w:val="00480E78"/>
    <w:rsid w:val="00493D18"/>
    <w:rsid w:val="004A56A4"/>
    <w:rsid w:val="004B7D33"/>
    <w:rsid w:val="004C08BC"/>
    <w:rsid w:val="004C0E43"/>
    <w:rsid w:val="004D0935"/>
    <w:rsid w:val="004D7B0E"/>
    <w:rsid w:val="004F0420"/>
    <w:rsid w:val="004F5E0B"/>
    <w:rsid w:val="00515CC2"/>
    <w:rsid w:val="0054683D"/>
    <w:rsid w:val="00550C61"/>
    <w:rsid w:val="005640D1"/>
    <w:rsid w:val="00566071"/>
    <w:rsid w:val="005860FB"/>
    <w:rsid w:val="00586274"/>
    <w:rsid w:val="005A4105"/>
    <w:rsid w:val="005B1336"/>
    <w:rsid w:val="005C5492"/>
    <w:rsid w:val="005D4FAE"/>
    <w:rsid w:val="005D5845"/>
    <w:rsid w:val="005F3485"/>
    <w:rsid w:val="0061275A"/>
    <w:rsid w:val="00612CD0"/>
    <w:rsid w:val="00642F59"/>
    <w:rsid w:val="00646CC3"/>
    <w:rsid w:val="00664F86"/>
    <w:rsid w:val="00670C91"/>
    <w:rsid w:val="00695CA0"/>
    <w:rsid w:val="006B37DD"/>
    <w:rsid w:val="006C7200"/>
    <w:rsid w:val="006D4E30"/>
    <w:rsid w:val="006D5E05"/>
    <w:rsid w:val="006D7484"/>
    <w:rsid w:val="006E41E6"/>
    <w:rsid w:val="006E6135"/>
    <w:rsid w:val="006E6D07"/>
    <w:rsid w:val="00711AD1"/>
    <w:rsid w:val="00772DE4"/>
    <w:rsid w:val="0077549B"/>
    <w:rsid w:val="007935EF"/>
    <w:rsid w:val="007B0010"/>
    <w:rsid w:val="007E53BD"/>
    <w:rsid w:val="007F6B35"/>
    <w:rsid w:val="00813049"/>
    <w:rsid w:val="00820822"/>
    <w:rsid w:val="008216EF"/>
    <w:rsid w:val="008328E2"/>
    <w:rsid w:val="00836DBE"/>
    <w:rsid w:val="00846E09"/>
    <w:rsid w:val="00847DED"/>
    <w:rsid w:val="00853F42"/>
    <w:rsid w:val="0086346E"/>
    <w:rsid w:val="0086477D"/>
    <w:rsid w:val="008722F0"/>
    <w:rsid w:val="0087614F"/>
    <w:rsid w:val="0087739E"/>
    <w:rsid w:val="008808CC"/>
    <w:rsid w:val="0088628A"/>
    <w:rsid w:val="008A13AF"/>
    <w:rsid w:val="008D1EC6"/>
    <w:rsid w:val="008E5491"/>
    <w:rsid w:val="008F125D"/>
    <w:rsid w:val="008F73D5"/>
    <w:rsid w:val="00917DF9"/>
    <w:rsid w:val="00922197"/>
    <w:rsid w:val="00925518"/>
    <w:rsid w:val="00945FDF"/>
    <w:rsid w:val="00973FE9"/>
    <w:rsid w:val="00982052"/>
    <w:rsid w:val="009A4547"/>
    <w:rsid w:val="009C05B1"/>
    <w:rsid w:val="009D5AEC"/>
    <w:rsid w:val="009F75FD"/>
    <w:rsid w:val="00A1059C"/>
    <w:rsid w:val="00A13688"/>
    <w:rsid w:val="00A374AD"/>
    <w:rsid w:val="00A40798"/>
    <w:rsid w:val="00A557C2"/>
    <w:rsid w:val="00A565B2"/>
    <w:rsid w:val="00A66B24"/>
    <w:rsid w:val="00A92139"/>
    <w:rsid w:val="00A9216B"/>
    <w:rsid w:val="00AB5BDD"/>
    <w:rsid w:val="00AC7310"/>
    <w:rsid w:val="00AD08AE"/>
    <w:rsid w:val="00AD2321"/>
    <w:rsid w:val="00AD5C41"/>
    <w:rsid w:val="00AF0AC7"/>
    <w:rsid w:val="00AF1306"/>
    <w:rsid w:val="00AF27D7"/>
    <w:rsid w:val="00AF34C0"/>
    <w:rsid w:val="00B45A01"/>
    <w:rsid w:val="00B56F05"/>
    <w:rsid w:val="00B61257"/>
    <w:rsid w:val="00B61809"/>
    <w:rsid w:val="00B618FD"/>
    <w:rsid w:val="00B62903"/>
    <w:rsid w:val="00B741B3"/>
    <w:rsid w:val="00BA1D3E"/>
    <w:rsid w:val="00BB459E"/>
    <w:rsid w:val="00BC6282"/>
    <w:rsid w:val="00BD208F"/>
    <w:rsid w:val="00BD5910"/>
    <w:rsid w:val="00BE3DEB"/>
    <w:rsid w:val="00C14CFB"/>
    <w:rsid w:val="00C163E2"/>
    <w:rsid w:val="00C17A8A"/>
    <w:rsid w:val="00C221D2"/>
    <w:rsid w:val="00C512FD"/>
    <w:rsid w:val="00C51B6F"/>
    <w:rsid w:val="00C643CA"/>
    <w:rsid w:val="00C74F9F"/>
    <w:rsid w:val="00C85D93"/>
    <w:rsid w:val="00CA15B6"/>
    <w:rsid w:val="00CB0ADE"/>
    <w:rsid w:val="00CE3C2F"/>
    <w:rsid w:val="00CF656E"/>
    <w:rsid w:val="00D11BA9"/>
    <w:rsid w:val="00D23005"/>
    <w:rsid w:val="00D246F9"/>
    <w:rsid w:val="00D41CBA"/>
    <w:rsid w:val="00D52023"/>
    <w:rsid w:val="00D61BE4"/>
    <w:rsid w:val="00D878FB"/>
    <w:rsid w:val="00DA1693"/>
    <w:rsid w:val="00DA7ADF"/>
    <w:rsid w:val="00DB6AFB"/>
    <w:rsid w:val="00DC04A4"/>
    <w:rsid w:val="00DD5369"/>
    <w:rsid w:val="00DF097F"/>
    <w:rsid w:val="00E07F22"/>
    <w:rsid w:val="00E24891"/>
    <w:rsid w:val="00E251D7"/>
    <w:rsid w:val="00E30380"/>
    <w:rsid w:val="00E30EC2"/>
    <w:rsid w:val="00E40CD9"/>
    <w:rsid w:val="00E45FA6"/>
    <w:rsid w:val="00E6715E"/>
    <w:rsid w:val="00E824C3"/>
    <w:rsid w:val="00E8521E"/>
    <w:rsid w:val="00E92EF2"/>
    <w:rsid w:val="00E9414D"/>
    <w:rsid w:val="00EA0CB2"/>
    <w:rsid w:val="00EB0D1F"/>
    <w:rsid w:val="00EB64B2"/>
    <w:rsid w:val="00EC47C1"/>
    <w:rsid w:val="00EC605E"/>
    <w:rsid w:val="00EE1C66"/>
    <w:rsid w:val="00EF0D7C"/>
    <w:rsid w:val="00F118AD"/>
    <w:rsid w:val="00F164EE"/>
    <w:rsid w:val="00F349F7"/>
    <w:rsid w:val="00F51113"/>
    <w:rsid w:val="00F57F96"/>
    <w:rsid w:val="00F648EA"/>
    <w:rsid w:val="00F710F9"/>
    <w:rsid w:val="00F7754A"/>
    <w:rsid w:val="00F8196D"/>
    <w:rsid w:val="00F9065F"/>
    <w:rsid w:val="00FA2BF7"/>
    <w:rsid w:val="00FB4DD9"/>
    <w:rsid w:val="00FC04CB"/>
    <w:rsid w:val="00FC185C"/>
    <w:rsid w:val="00FC25C8"/>
    <w:rsid w:val="00FD1C3F"/>
    <w:rsid w:val="00FF55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1680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12"/>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BD5910"/>
  </w:style>
  <w:style w:type="character" w:styleId="Emphasis">
    <w:name w:val="Emphasis"/>
    <w:basedOn w:val="DefaultParagraphFont"/>
    <w:qFormat/>
    <w:rsid w:val="00BD5910"/>
    <w:rPr>
      <w:i/>
      <w:iCs/>
    </w:rPr>
  </w:style>
  <w:style w:type="character" w:styleId="Hyperlink">
    <w:name w:val="Hyperlink"/>
    <w:basedOn w:val="DefaultParagraphFont"/>
    <w:uiPriority w:val="99"/>
    <w:unhideWhenUsed/>
    <w:rsid w:val="00BD5910"/>
    <w:rPr>
      <w:color w:val="0000FF" w:themeColor="hyperlink"/>
      <w:u w:val="single"/>
    </w:rPr>
  </w:style>
  <w:style w:type="paragraph" w:styleId="ListParagraph">
    <w:name w:val="List Paragraph"/>
    <w:basedOn w:val="Normal"/>
    <w:uiPriority w:val="34"/>
    <w:qFormat/>
    <w:rsid w:val="00BD5910"/>
    <w:pPr>
      <w:ind w:left="720"/>
      <w:contextualSpacing/>
    </w:pPr>
  </w:style>
  <w:style w:type="paragraph" w:styleId="Header">
    <w:name w:val="header"/>
    <w:basedOn w:val="Normal"/>
    <w:link w:val="HeaderChar"/>
    <w:uiPriority w:val="99"/>
    <w:unhideWhenUsed/>
    <w:rsid w:val="00DD5369"/>
    <w:pPr>
      <w:tabs>
        <w:tab w:val="center" w:pos="4680"/>
        <w:tab w:val="right" w:pos="9360"/>
      </w:tabs>
    </w:pPr>
  </w:style>
  <w:style w:type="character" w:customStyle="1" w:styleId="HeaderChar">
    <w:name w:val="Header Char"/>
    <w:basedOn w:val="DefaultParagraphFont"/>
    <w:link w:val="Header"/>
    <w:uiPriority w:val="99"/>
    <w:rsid w:val="00DD5369"/>
  </w:style>
  <w:style w:type="paragraph" w:styleId="Footer">
    <w:name w:val="footer"/>
    <w:basedOn w:val="Normal"/>
    <w:link w:val="FooterChar"/>
    <w:uiPriority w:val="99"/>
    <w:unhideWhenUsed/>
    <w:rsid w:val="00DD5369"/>
    <w:pPr>
      <w:tabs>
        <w:tab w:val="center" w:pos="4680"/>
        <w:tab w:val="right" w:pos="9360"/>
      </w:tabs>
    </w:pPr>
  </w:style>
  <w:style w:type="character" w:customStyle="1" w:styleId="FooterChar">
    <w:name w:val="Footer Char"/>
    <w:basedOn w:val="DefaultParagraphFont"/>
    <w:link w:val="Footer"/>
    <w:uiPriority w:val="99"/>
    <w:rsid w:val="00DD5369"/>
  </w:style>
  <w:style w:type="paragraph" w:styleId="BalloonText">
    <w:name w:val="Balloon Text"/>
    <w:basedOn w:val="Normal"/>
    <w:link w:val="BalloonTextChar"/>
    <w:uiPriority w:val="99"/>
    <w:semiHidden/>
    <w:unhideWhenUsed/>
    <w:rsid w:val="00646CC3"/>
    <w:rPr>
      <w:rFonts w:ascii="Tahoma" w:hAnsi="Tahoma" w:cs="Tahoma"/>
      <w:sz w:val="16"/>
      <w:szCs w:val="16"/>
    </w:rPr>
  </w:style>
  <w:style w:type="character" w:customStyle="1" w:styleId="BalloonTextChar">
    <w:name w:val="Balloon Text Char"/>
    <w:basedOn w:val="DefaultParagraphFont"/>
    <w:link w:val="BalloonText"/>
    <w:uiPriority w:val="99"/>
    <w:semiHidden/>
    <w:rsid w:val="00646CC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12"/>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BD5910"/>
  </w:style>
  <w:style w:type="character" w:styleId="Emphasis">
    <w:name w:val="Emphasis"/>
    <w:basedOn w:val="DefaultParagraphFont"/>
    <w:qFormat/>
    <w:rsid w:val="00BD5910"/>
    <w:rPr>
      <w:i/>
      <w:iCs/>
    </w:rPr>
  </w:style>
  <w:style w:type="character" w:styleId="Hyperlink">
    <w:name w:val="Hyperlink"/>
    <w:basedOn w:val="DefaultParagraphFont"/>
    <w:uiPriority w:val="99"/>
    <w:unhideWhenUsed/>
    <w:rsid w:val="00BD5910"/>
    <w:rPr>
      <w:color w:val="0000FF" w:themeColor="hyperlink"/>
      <w:u w:val="single"/>
    </w:rPr>
  </w:style>
  <w:style w:type="paragraph" w:styleId="ListParagraph">
    <w:name w:val="List Paragraph"/>
    <w:basedOn w:val="Normal"/>
    <w:uiPriority w:val="34"/>
    <w:qFormat/>
    <w:rsid w:val="00BD5910"/>
    <w:pPr>
      <w:ind w:left="720"/>
      <w:contextualSpacing/>
    </w:pPr>
  </w:style>
  <w:style w:type="paragraph" w:styleId="Header">
    <w:name w:val="header"/>
    <w:basedOn w:val="Normal"/>
    <w:link w:val="HeaderChar"/>
    <w:uiPriority w:val="99"/>
    <w:unhideWhenUsed/>
    <w:rsid w:val="00DD5369"/>
    <w:pPr>
      <w:tabs>
        <w:tab w:val="center" w:pos="4680"/>
        <w:tab w:val="right" w:pos="9360"/>
      </w:tabs>
    </w:pPr>
  </w:style>
  <w:style w:type="character" w:customStyle="1" w:styleId="HeaderChar">
    <w:name w:val="Header Char"/>
    <w:basedOn w:val="DefaultParagraphFont"/>
    <w:link w:val="Header"/>
    <w:uiPriority w:val="99"/>
    <w:rsid w:val="00DD5369"/>
  </w:style>
  <w:style w:type="paragraph" w:styleId="Footer">
    <w:name w:val="footer"/>
    <w:basedOn w:val="Normal"/>
    <w:link w:val="FooterChar"/>
    <w:uiPriority w:val="99"/>
    <w:unhideWhenUsed/>
    <w:rsid w:val="00DD5369"/>
    <w:pPr>
      <w:tabs>
        <w:tab w:val="center" w:pos="4680"/>
        <w:tab w:val="right" w:pos="9360"/>
      </w:tabs>
    </w:pPr>
  </w:style>
  <w:style w:type="character" w:customStyle="1" w:styleId="FooterChar">
    <w:name w:val="Footer Char"/>
    <w:basedOn w:val="DefaultParagraphFont"/>
    <w:link w:val="Footer"/>
    <w:uiPriority w:val="99"/>
    <w:rsid w:val="00DD5369"/>
  </w:style>
  <w:style w:type="paragraph" w:styleId="BalloonText">
    <w:name w:val="Balloon Text"/>
    <w:basedOn w:val="Normal"/>
    <w:link w:val="BalloonTextChar"/>
    <w:uiPriority w:val="99"/>
    <w:semiHidden/>
    <w:unhideWhenUsed/>
    <w:rsid w:val="00646CC3"/>
    <w:rPr>
      <w:rFonts w:ascii="Tahoma" w:hAnsi="Tahoma" w:cs="Tahoma"/>
      <w:sz w:val="16"/>
      <w:szCs w:val="16"/>
    </w:rPr>
  </w:style>
  <w:style w:type="character" w:customStyle="1" w:styleId="BalloonTextChar">
    <w:name w:val="Balloon Text Char"/>
    <w:basedOn w:val="DefaultParagraphFont"/>
    <w:link w:val="BalloonText"/>
    <w:uiPriority w:val="99"/>
    <w:semiHidden/>
    <w:rsid w:val="00646C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911686">
      <w:bodyDiv w:val="1"/>
      <w:marLeft w:val="0"/>
      <w:marRight w:val="0"/>
      <w:marTop w:val="0"/>
      <w:marBottom w:val="0"/>
      <w:divBdr>
        <w:top w:val="none" w:sz="0" w:space="0" w:color="auto"/>
        <w:left w:val="none" w:sz="0" w:space="0" w:color="auto"/>
        <w:bottom w:val="none" w:sz="0" w:space="0" w:color="auto"/>
        <w:right w:val="none" w:sz="0" w:space="0" w:color="auto"/>
      </w:divBdr>
    </w:div>
    <w:div w:id="1647512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roiland@nd.edu"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4</Pages>
  <Words>1515</Words>
  <Characters>8637</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Josh</dc:creator>
  <cp:lastModifiedBy>Arts &amp; Letters Computing</cp:lastModifiedBy>
  <cp:revision>12</cp:revision>
  <cp:lastPrinted>2013-01-15T19:54:00Z</cp:lastPrinted>
  <dcterms:created xsi:type="dcterms:W3CDTF">2012-12-27T20:26:00Z</dcterms:created>
  <dcterms:modified xsi:type="dcterms:W3CDTF">2013-01-15T19:59:00Z</dcterms:modified>
</cp:coreProperties>
</file>